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w:t>
      </w:r>
    </w:p>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w:t>
      </w:r>
    </w:p>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t>05.08.2020 №53</w:t>
      </w:r>
    </w:p>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t>РОССИЙСКАЯ ФЕДЕРАЦИЯ</w:t>
      </w:r>
    </w:p>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t>ИРКУТСКАЯ ОБЛАСТЬ</w:t>
      </w:r>
    </w:p>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t>УСТЬ-УДИНСКИЙ РАЙОН</w:t>
      </w:r>
    </w:p>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t>УСТЬ-УДИНСКОЕ МУНИЦИПАЛЬНОЕ ОБРАЗОВАНИЕ</w:t>
      </w:r>
    </w:p>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t>АДМИНИСТРАЦИЯ</w:t>
      </w:r>
    </w:p>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t>ПОСТАНОВЛЕНИЕ</w:t>
      </w:r>
    </w:p>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0941">
        <w:rPr>
          <w:rFonts w:ascii="Times New Roman" w:eastAsia="Times New Roman" w:hAnsi="Times New Roman" w:cs="Times New Roman"/>
          <w:b/>
          <w:bCs/>
          <w:sz w:val="24"/>
          <w:szCs w:val="24"/>
          <w:lang w:eastAsia="ru-RU"/>
        </w:rPr>
        <w:t>ОБ УТВЕРЖДЕНИИ ПОЛОЖЕНИЯ О ПОРЯДКЕ ПРОВЕДЕНИЯ ОТКРЫТОГО КОНКУРСА НА ПРАВО ЗАКЛЮЧЕНИЯ ДОГОВОРА ПО ОТБОРУ СПЕЦИАЛИЗИРОВАННОЙ ОРГАНИЗАЦИИ ПО ВОПРОСАМ</w:t>
      </w:r>
      <w:proofErr w:type="gramEnd"/>
      <w:r w:rsidRPr="00250941">
        <w:rPr>
          <w:rFonts w:ascii="Times New Roman" w:eastAsia="Times New Roman" w:hAnsi="Times New Roman" w:cs="Times New Roman"/>
          <w:b/>
          <w:bCs/>
          <w:sz w:val="24"/>
          <w:szCs w:val="24"/>
          <w:lang w:eastAsia="ru-RU"/>
        </w:rPr>
        <w:t xml:space="preserve"> ПОХОРОННОГО ДЕЛА ДЛЯ ОКАЗАНИЯ РИТУАЛЬНЫХ УСЛУГ ПО ПОГРЕБЕНИЮ НА ТЕРРИТОРИИ УСТЬ-УДИНСКОГО МУНИЦИПАЛЬНОГО ОБРАЗОВАНИЯ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50941">
        <w:rPr>
          <w:rFonts w:ascii="Times New Roman" w:eastAsia="Times New Roman" w:hAnsi="Times New Roman" w:cs="Times New Roman"/>
          <w:sz w:val="24"/>
          <w:szCs w:val="24"/>
          <w:lang w:eastAsia="ru-RU"/>
        </w:rPr>
        <w:t>В соответствии с Гражданским Кодексом Российской Федерации, федеральными законами от 12 января 1996 года №8 -ФЗ «О погребении и похоронном деле», от 06 октября 2003 года № 131-ФЗ «Об общих принципах местного самоуправления в Российской Федерации», от 26 июля 2006 года № 135-ФЗ «О защите конкуренции», Указом Президента Российской Федерации от 29 июня 1996 года № 1001 «О гарантиях прав граждан на предоставления</w:t>
      </w:r>
      <w:proofErr w:type="gramEnd"/>
      <w:r w:rsidRPr="00250941">
        <w:rPr>
          <w:rFonts w:ascii="Times New Roman" w:eastAsia="Times New Roman" w:hAnsi="Times New Roman" w:cs="Times New Roman"/>
          <w:sz w:val="24"/>
          <w:szCs w:val="24"/>
          <w:lang w:eastAsia="ru-RU"/>
        </w:rPr>
        <w:t xml:space="preserve"> услуг по погребению умерших», Уставом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ПОСТАНОВЛЯЮ:</w:t>
      </w:r>
    </w:p>
    <w:p w:rsidR="00250941" w:rsidRPr="00250941" w:rsidRDefault="00250941" w:rsidP="002509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Утвердить прилагаемое Положение </w:t>
      </w:r>
      <w:proofErr w:type="gramStart"/>
      <w:r w:rsidRPr="00250941">
        <w:rPr>
          <w:rFonts w:ascii="Times New Roman" w:eastAsia="Times New Roman" w:hAnsi="Times New Roman" w:cs="Times New Roman"/>
          <w:sz w:val="24"/>
          <w:szCs w:val="24"/>
          <w:lang w:eastAsia="ru-RU"/>
        </w:rPr>
        <w:t>о порядке проведения открытого конкурса на право заключения договора по отбору специализированной организации по вопросам похоронного дела для оказания</w:t>
      </w:r>
      <w:proofErr w:type="gramEnd"/>
      <w:r w:rsidRPr="00250941">
        <w:rPr>
          <w:rFonts w:ascii="Times New Roman" w:eastAsia="Times New Roman" w:hAnsi="Times New Roman" w:cs="Times New Roman"/>
          <w:sz w:val="24"/>
          <w:szCs w:val="24"/>
          <w:lang w:eastAsia="ru-RU"/>
        </w:rPr>
        <w:t xml:space="preserve"> ритуальных услуг по погребению на территории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w:t>
      </w:r>
    </w:p>
    <w:p w:rsidR="00250941" w:rsidRPr="00250941" w:rsidRDefault="00250941" w:rsidP="002509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50941">
        <w:rPr>
          <w:rFonts w:ascii="Times New Roman" w:eastAsia="Times New Roman" w:hAnsi="Times New Roman" w:cs="Times New Roman"/>
          <w:sz w:val="24"/>
          <w:szCs w:val="24"/>
          <w:lang w:eastAsia="ru-RU"/>
        </w:rPr>
        <w:t>Разместить постановление</w:t>
      </w:r>
      <w:proofErr w:type="gramEnd"/>
      <w:r w:rsidRPr="00250941">
        <w:rPr>
          <w:rFonts w:ascii="Times New Roman" w:eastAsia="Times New Roman" w:hAnsi="Times New Roman" w:cs="Times New Roman"/>
          <w:sz w:val="24"/>
          <w:szCs w:val="24"/>
          <w:lang w:eastAsia="ru-RU"/>
        </w:rPr>
        <w:t xml:space="preserve"> в информационном источнике «</w:t>
      </w:r>
      <w:proofErr w:type="spellStart"/>
      <w:r w:rsidRPr="00250941">
        <w:rPr>
          <w:rFonts w:ascii="Times New Roman" w:eastAsia="Times New Roman" w:hAnsi="Times New Roman" w:cs="Times New Roman"/>
          <w:sz w:val="24"/>
          <w:szCs w:val="24"/>
          <w:lang w:eastAsia="ru-RU"/>
        </w:rPr>
        <w:t>Усть-Удинский</w:t>
      </w:r>
      <w:proofErr w:type="spellEnd"/>
      <w:r w:rsidRPr="00250941">
        <w:rPr>
          <w:rFonts w:ascii="Times New Roman" w:eastAsia="Times New Roman" w:hAnsi="Times New Roman" w:cs="Times New Roman"/>
          <w:sz w:val="24"/>
          <w:szCs w:val="24"/>
          <w:lang w:eastAsia="ru-RU"/>
        </w:rPr>
        <w:t xml:space="preserve"> вестник» и на официальном сайте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Глава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В.А. </w:t>
      </w:r>
      <w:proofErr w:type="spellStart"/>
      <w:r w:rsidRPr="00250941">
        <w:rPr>
          <w:rFonts w:ascii="Times New Roman" w:eastAsia="Times New Roman" w:hAnsi="Times New Roman" w:cs="Times New Roman"/>
          <w:sz w:val="24"/>
          <w:szCs w:val="24"/>
          <w:lang w:eastAsia="ru-RU"/>
        </w:rPr>
        <w:t>Тарасенко</w:t>
      </w:r>
      <w:proofErr w:type="spellEnd"/>
    </w:p>
    <w:p w:rsidR="00250941" w:rsidRDefault="0025094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50941" w:rsidRPr="00250941" w:rsidRDefault="00250941" w:rsidP="0025094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lastRenderedPageBreak/>
        <w:t>Приложение №1</w:t>
      </w:r>
    </w:p>
    <w:p w:rsidR="00250941" w:rsidRPr="00250941" w:rsidRDefault="00250941" w:rsidP="0025094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250941">
        <w:rPr>
          <w:rFonts w:ascii="Times New Roman" w:eastAsia="Times New Roman" w:hAnsi="Times New Roman" w:cs="Times New Roman"/>
          <w:sz w:val="24"/>
          <w:szCs w:val="24"/>
          <w:lang w:eastAsia="ru-RU"/>
        </w:rPr>
        <w:t>в</w:t>
      </w:r>
      <w:proofErr w:type="gramEnd"/>
      <w:r w:rsidRPr="00250941">
        <w:rPr>
          <w:rFonts w:ascii="Times New Roman" w:eastAsia="Times New Roman" w:hAnsi="Times New Roman" w:cs="Times New Roman"/>
          <w:sz w:val="24"/>
          <w:szCs w:val="24"/>
          <w:lang w:eastAsia="ru-RU"/>
        </w:rPr>
        <w:t xml:space="preserve"> постановлению</w:t>
      </w:r>
    </w:p>
    <w:p w:rsidR="00250941" w:rsidRPr="00250941" w:rsidRDefault="00250941" w:rsidP="0025094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администрации </w:t>
      </w:r>
      <w:proofErr w:type="spellStart"/>
      <w:r w:rsidRPr="00250941">
        <w:rPr>
          <w:rFonts w:ascii="Times New Roman" w:eastAsia="Times New Roman" w:hAnsi="Times New Roman" w:cs="Times New Roman"/>
          <w:sz w:val="24"/>
          <w:szCs w:val="24"/>
          <w:lang w:eastAsia="ru-RU"/>
        </w:rPr>
        <w:t>Усть-Удинского</w:t>
      </w:r>
      <w:proofErr w:type="spellEnd"/>
    </w:p>
    <w:p w:rsidR="00250941" w:rsidRPr="00250941" w:rsidRDefault="00250941" w:rsidP="0025094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муниципального образования</w:t>
      </w:r>
    </w:p>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t>ПОЛОЖЕНИЕ</w:t>
      </w:r>
    </w:p>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0941">
        <w:rPr>
          <w:rFonts w:ascii="Times New Roman" w:eastAsia="Times New Roman" w:hAnsi="Times New Roman" w:cs="Times New Roman"/>
          <w:b/>
          <w:bCs/>
          <w:sz w:val="24"/>
          <w:szCs w:val="24"/>
          <w:lang w:eastAsia="ru-RU"/>
        </w:rPr>
        <w:t>о порядке проведения открытого конкурса на право заключения договора по отбору специализированной организации по вопросам похоронного дела для оказания</w:t>
      </w:r>
      <w:proofErr w:type="gramEnd"/>
      <w:r w:rsidRPr="00250941">
        <w:rPr>
          <w:rFonts w:ascii="Times New Roman" w:eastAsia="Times New Roman" w:hAnsi="Times New Roman" w:cs="Times New Roman"/>
          <w:b/>
          <w:bCs/>
          <w:sz w:val="24"/>
          <w:szCs w:val="24"/>
          <w:lang w:eastAsia="ru-RU"/>
        </w:rPr>
        <w:t xml:space="preserve"> ритуальных услуг по погребению на территории </w:t>
      </w:r>
      <w:proofErr w:type="spellStart"/>
      <w:r w:rsidRPr="00250941">
        <w:rPr>
          <w:rFonts w:ascii="Times New Roman" w:eastAsia="Times New Roman" w:hAnsi="Times New Roman" w:cs="Times New Roman"/>
          <w:b/>
          <w:bCs/>
          <w:sz w:val="24"/>
          <w:szCs w:val="24"/>
          <w:lang w:eastAsia="ru-RU"/>
        </w:rPr>
        <w:t>Усть-Удинского</w:t>
      </w:r>
      <w:proofErr w:type="spellEnd"/>
      <w:r w:rsidRPr="00250941">
        <w:rPr>
          <w:rFonts w:ascii="Times New Roman" w:eastAsia="Times New Roman" w:hAnsi="Times New Roman" w:cs="Times New Roman"/>
          <w:b/>
          <w:bCs/>
          <w:sz w:val="24"/>
          <w:szCs w:val="24"/>
          <w:lang w:eastAsia="ru-RU"/>
        </w:rPr>
        <w:t xml:space="preserve"> муниципального образования</w:t>
      </w:r>
    </w:p>
    <w:p w:rsidR="00250941" w:rsidRPr="00250941" w:rsidRDefault="00250941" w:rsidP="002509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Общие положения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1.1. </w:t>
      </w:r>
      <w:proofErr w:type="gramStart"/>
      <w:r w:rsidRPr="00250941">
        <w:rPr>
          <w:rFonts w:ascii="Times New Roman" w:eastAsia="Times New Roman" w:hAnsi="Times New Roman" w:cs="Times New Roman"/>
          <w:sz w:val="24"/>
          <w:szCs w:val="24"/>
          <w:lang w:eastAsia="ru-RU"/>
        </w:rPr>
        <w:t xml:space="preserve">Настоящее Положение о проведения открытого конкурса по отбору специализированной организации по вопросам похоронного дела для оказания ритуальных услуг по погребению на территории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определяет порядок проведения конкурса по отбору специализированной организации по вопросам похоронного дела для оказания ритуальных услуг по погребению на территории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и регулирует отношения, возникающие при оказании услуг по погребению согласно гарантированному перечню</w:t>
      </w:r>
      <w:proofErr w:type="gramEnd"/>
      <w:r w:rsidRPr="00250941">
        <w:rPr>
          <w:rFonts w:ascii="Times New Roman" w:eastAsia="Times New Roman" w:hAnsi="Times New Roman" w:cs="Times New Roman"/>
          <w:sz w:val="24"/>
          <w:szCs w:val="24"/>
          <w:lang w:eastAsia="ru-RU"/>
        </w:rPr>
        <w:t xml:space="preserve"> услуг.</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1.2. Конкурс проводится </w:t>
      </w:r>
      <w:proofErr w:type="gramStart"/>
      <w:r w:rsidRPr="00250941">
        <w:rPr>
          <w:rFonts w:ascii="Times New Roman" w:eastAsia="Times New Roman" w:hAnsi="Times New Roman" w:cs="Times New Roman"/>
          <w:sz w:val="24"/>
          <w:szCs w:val="24"/>
          <w:lang w:eastAsia="ru-RU"/>
        </w:rPr>
        <w:t>с целью отбора специализированной организации по вопросам похоронного дела для оказания ритуальных услуг по погребению на территории</w:t>
      </w:r>
      <w:proofErr w:type="gramEnd"/>
      <w:r w:rsidRPr="00250941">
        <w:rPr>
          <w:rFonts w:ascii="Times New Roman" w:eastAsia="Times New Roman" w:hAnsi="Times New Roman" w:cs="Times New Roman"/>
          <w:sz w:val="24"/>
          <w:szCs w:val="24"/>
          <w:lang w:eastAsia="ru-RU"/>
        </w:rPr>
        <w:t xml:space="preserve">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с соблюдением принципов публичности, прозрачности, обеспечения равных конкурентных условий среди заинтересованных лиц.</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1.3.Специализированная организация оказывает услуги </w:t>
      </w:r>
      <w:proofErr w:type="gramStart"/>
      <w:r w:rsidRPr="00250941">
        <w:rPr>
          <w:rFonts w:ascii="Times New Roman" w:eastAsia="Times New Roman" w:hAnsi="Times New Roman" w:cs="Times New Roman"/>
          <w:sz w:val="24"/>
          <w:szCs w:val="24"/>
          <w:lang w:eastAsia="ru-RU"/>
        </w:rPr>
        <w:t>согласно</w:t>
      </w:r>
      <w:proofErr w:type="gramEnd"/>
      <w:r w:rsidRPr="00250941">
        <w:rPr>
          <w:rFonts w:ascii="Times New Roman" w:eastAsia="Times New Roman" w:hAnsi="Times New Roman" w:cs="Times New Roman"/>
          <w:sz w:val="24"/>
          <w:szCs w:val="24"/>
          <w:lang w:eastAsia="ru-RU"/>
        </w:rPr>
        <w:t xml:space="preserve"> гарантированного перечня услуг по погребению в соответствии со ст. 9, 12 Федерального закона </w:t>
      </w:r>
      <w:hyperlink r:id="rId5" w:history="1">
        <w:r w:rsidRPr="00250941">
          <w:rPr>
            <w:rFonts w:ascii="Times New Roman" w:eastAsia="Times New Roman" w:hAnsi="Times New Roman" w:cs="Times New Roman"/>
            <w:color w:val="0000FF"/>
            <w:sz w:val="24"/>
            <w:szCs w:val="24"/>
            <w:u w:val="single"/>
            <w:lang w:eastAsia="ru-RU"/>
          </w:rPr>
          <w:t>от 12 января 1996 года № 8-ФЗ «О погребении и похоронном деле</w:t>
        </w:r>
      </w:hyperlink>
      <w:r w:rsidRPr="00250941">
        <w:rPr>
          <w:rFonts w:ascii="Times New Roman" w:eastAsia="Times New Roman" w:hAnsi="Times New Roman" w:cs="Times New Roman"/>
          <w:sz w:val="24"/>
          <w:szCs w:val="24"/>
          <w:lang w:eastAsia="ru-RU"/>
        </w:rPr>
        <w:t>».</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1.4. По итогам конкурса заключается договор на оказание услуг по погребению сроком на три года.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1.5. «Заказчик» – Администрация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1.6. «Конкурсная комиссия» (далее – комиссия) — коллегиальный орган, создаваемый Заказчиком, с целью определения участников конкурса, подведения итогов конкурса и определения победителя конкурса на право заключения договора по отбору специализированной организации по вопросам похоронного дела для оказания ритуальных услуг по погребению на территории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Для проведения конкурса и определения его победителя до начала проведения конкурса формируется Конкурсная комиссия в количестве не менее 5 человек.</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1.6.1.Состав Конкурсной комиссии утверждается постановлением Администрации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lastRenderedPageBreak/>
        <w:t>1.6.2. Работу Конкурсной комиссии возглавляет ее председатель, а в его отсутствие – заместитель председателя.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1.6.3. Конкурсная комиссия: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-проверяет соответствие участников конкурса;</w:t>
      </w:r>
      <w:r w:rsidRPr="00250941">
        <w:rPr>
          <w:rFonts w:ascii="Times New Roman" w:eastAsia="Times New Roman" w:hAnsi="Times New Roman" w:cs="Times New Roman"/>
          <w:sz w:val="24"/>
          <w:szCs w:val="24"/>
          <w:lang w:eastAsia="ru-RU"/>
        </w:rPr>
        <w:br/>
        <w:t>— принимает, рассматривает и оценивает представленные заявителями на участие в конкурсе конкурсные заявки с приложенными к ним документами;</w:t>
      </w:r>
      <w:r w:rsidRPr="00250941">
        <w:rPr>
          <w:rFonts w:ascii="Times New Roman" w:eastAsia="Times New Roman" w:hAnsi="Times New Roman" w:cs="Times New Roman"/>
          <w:sz w:val="24"/>
          <w:szCs w:val="24"/>
          <w:lang w:eastAsia="ru-RU"/>
        </w:rPr>
        <w:br/>
        <w:t>— принимает решение по итогам конкурса и объявляет его результаты.</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1.6.4. 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1.7.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1.8. 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250941" w:rsidRPr="00250941" w:rsidRDefault="00250941" w:rsidP="002509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Организация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50941">
        <w:rPr>
          <w:rFonts w:ascii="Times New Roman" w:eastAsia="Times New Roman" w:hAnsi="Times New Roman" w:cs="Times New Roman"/>
          <w:sz w:val="24"/>
          <w:szCs w:val="24"/>
          <w:lang w:eastAsia="ru-RU"/>
        </w:rPr>
        <w:t>2.1.Под открытым конкурсом понимается конкурс, при котором информация о его проведении сообщается заказчиком неограниченному кругу лиц путем размещения извещения о проведении конкурса и конкурсной документации в информационном источнике «</w:t>
      </w:r>
      <w:proofErr w:type="spellStart"/>
      <w:r w:rsidRPr="00250941">
        <w:rPr>
          <w:rFonts w:ascii="Times New Roman" w:eastAsia="Times New Roman" w:hAnsi="Times New Roman" w:cs="Times New Roman"/>
          <w:sz w:val="24"/>
          <w:szCs w:val="24"/>
          <w:lang w:eastAsia="ru-RU"/>
        </w:rPr>
        <w:t>Усть-Удинский</w:t>
      </w:r>
      <w:proofErr w:type="spellEnd"/>
      <w:r w:rsidRPr="00250941">
        <w:rPr>
          <w:rFonts w:ascii="Times New Roman" w:eastAsia="Times New Roman" w:hAnsi="Times New Roman" w:cs="Times New Roman"/>
          <w:sz w:val="24"/>
          <w:szCs w:val="24"/>
          <w:lang w:eastAsia="ru-RU"/>
        </w:rPr>
        <w:t xml:space="preserve"> вестник» и на официальном сайте Администрации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 (http://gp-ustuda.ru), и к участникам конкурса предъявляются единые требования.</w:t>
      </w:r>
      <w:proofErr w:type="gramEnd"/>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2.1.1.Для проведения открытого конкурса заказчик разрабатывает и утверждает конкурсную документацию.</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2.1.2. Размещение конкурсной документации осуществляется одновременно с размещением извещения о проведении открытого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2.1.3. Конкурсная документация должна быть доступна для ознакомления без взимания платы.</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2.1.4.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250941" w:rsidRPr="00250941" w:rsidRDefault="00250941" w:rsidP="002509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Извещение о проведении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3.1. Извещение о проведении конкурса не менее чем за 30 рабочих дней до даты вскрытия конвертов с заявками размещается в информационном источнике «</w:t>
      </w:r>
      <w:proofErr w:type="spellStart"/>
      <w:r w:rsidRPr="00250941">
        <w:rPr>
          <w:rFonts w:ascii="Times New Roman" w:eastAsia="Times New Roman" w:hAnsi="Times New Roman" w:cs="Times New Roman"/>
          <w:sz w:val="24"/>
          <w:szCs w:val="24"/>
          <w:lang w:eastAsia="ru-RU"/>
        </w:rPr>
        <w:t>Усть-Удинский</w:t>
      </w:r>
      <w:proofErr w:type="spellEnd"/>
      <w:r w:rsidRPr="00250941">
        <w:rPr>
          <w:rFonts w:ascii="Times New Roman" w:eastAsia="Times New Roman" w:hAnsi="Times New Roman" w:cs="Times New Roman"/>
          <w:sz w:val="24"/>
          <w:szCs w:val="24"/>
          <w:lang w:eastAsia="ru-RU"/>
        </w:rPr>
        <w:t xml:space="preserve"> </w:t>
      </w:r>
      <w:r w:rsidRPr="00250941">
        <w:rPr>
          <w:rFonts w:ascii="Times New Roman" w:eastAsia="Times New Roman" w:hAnsi="Times New Roman" w:cs="Times New Roman"/>
          <w:sz w:val="24"/>
          <w:szCs w:val="24"/>
          <w:lang w:eastAsia="ru-RU"/>
        </w:rPr>
        <w:lastRenderedPageBreak/>
        <w:t xml:space="preserve">вестник» и на официальном сайте Администрации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 (http://gp-ustuda.ru).</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3.2. Извещение о проведении конкурса должно содержать следующие сведения: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3.2.1. информация об организаторе конкурса: место нахождения, почтовый адрес, адрес электронной почты, номер контактного телефона, ответственное должностное лицо Заказчика;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3.2.2. предмет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3.2.3. начальная (максимальная) цена контракта;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3.2.4. срок, место и порядок предоставления конкурсной документации;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3.2.5. место, порядок, даты начала и окончания подачи заявок на участие в открытом конкурсе;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3.2.6. место, дата и время вскрытия конвертов с заявками на участие в открытом конкурсе, место и дата рассмотрения заявок и подведение итогов открытого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3.2.7. требования, предъявляемые к участникам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3.2.8. перечень документов, которые должны быть представлены участниками закупки.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3.3. Помимо размещения на соответствующем сайте, конкурсная документация должна быть доступна для получения у организатора открытого конкурса.</w:t>
      </w:r>
    </w:p>
    <w:p w:rsidR="00250941" w:rsidRPr="00250941" w:rsidRDefault="00250941" w:rsidP="002509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Внесение изменений в конкурсную документацию</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4.1.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не допускаются. Изменения направляются всем участникам открытого конкурса, подавшим заявки на участие в конкурсе.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В течение одного дня </w:t>
      </w:r>
      <w:proofErr w:type="gramStart"/>
      <w:r w:rsidRPr="00250941">
        <w:rPr>
          <w:rFonts w:ascii="Times New Roman" w:eastAsia="Times New Roman" w:hAnsi="Times New Roman" w:cs="Times New Roman"/>
          <w:sz w:val="24"/>
          <w:szCs w:val="24"/>
          <w:lang w:eastAsia="ru-RU"/>
        </w:rPr>
        <w:t>с даты принятия</w:t>
      </w:r>
      <w:proofErr w:type="gramEnd"/>
      <w:r w:rsidRPr="00250941">
        <w:rPr>
          <w:rFonts w:ascii="Times New Roman" w:eastAsia="Times New Roman" w:hAnsi="Times New Roman" w:cs="Times New Roman"/>
          <w:sz w:val="24"/>
          <w:szCs w:val="24"/>
          <w:lang w:eastAsia="ru-RU"/>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w:t>
      </w:r>
      <w:proofErr w:type="gramStart"/>
      <w:r w:rsidRPr="00250941">
        <w:rPr>
          <w:rFonts w:ascii="Times New Roman" w:eastAsia="Times New Roman" w:hAnsi="Times New Roman" w:cs="Times New Roman"/>
          <w:sz w:val="24"/>
          <w:szCs w:val="24"/>
          <w:lang w:eastAsia="ru-RU"/>
        </w:rPr>
        <w:t>с даты размещения</w:t>
      </w:r>
      <w:proofErr w:type="gramEnd"/>
      <w:r w:rsidRPr="00250941">
        <w:rPr>
          <w:rFonts w:ascii="Times New Roman" w:eastAsia="Times New Roman" w:hAnsi="Times New Roman" w:cs="Times New Roman"/>
          <w:sz w:val="24"/>
          <w:szCs w:val="24"/>
          <w:lang w:eastAsia="ru-RU"/>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p>
    <w:p w:rsidR="00250941" w:rsidRPr="00250941" w:rsidRDefault="00250941" w:rsidP="0025094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Требования, предъявляемые к участникам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5.1. В конкурсе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осуществлять погребение </w:t>
      </w:r>
      <w:proofErr w:type="gramStart"/>
      <w:r w:rsidRPr="00250941">
        <w:rPr>
          <w:rFonts w:ascii="Times New Roman" w:eastAsia="Times New Roman" w:hAnsi="Times New Roman" w:cs="Times New Roman"/>
          <w:sz w:val="24"/>
          <w:szCs w:val="24"/>
          <w:lang w:eastAsia="ru-RU"/>
        </w:rPr>
        <w:t>умерших</w:t>
      </w:r>
      <w:proofErr w:type="gramEnd"/>
      <w:r w:rsidRPr="00250941">
        <w:rPr>
          <w:rFonts w:ascii="Times New Roman" w:eastAsia="Times New Roman" w:hAnsi="Times New Roman" w:cs="Times New Roman"/>
          <w:sz w:val="24"/>
          <w:szCs w:val="24"/>
          <w:lang w:eastAsia="ru-RU"/>
        </w:rPr>
        <w:t xml:space="preserve"> на территории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в качестве специализированной организации.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lastRenderedPageBreak/>
        <w:t>5.2. Участники конкурса, на имущество которых наложен арест и (</w:t>
      </w:r>
      <w:proofErr w:type="gramStart"/>
      <w:r w:rsidRPr="00250941">
        <w:rPr>
          <w:rFonts w:ascii="Times New Roman" w:eastAsia="Times New Roman" w:hAnsi="Times New Roman" w:cs="Times New Roman"/>
          <w:sz w:val="24"/>
          <w:szCs w:val="24"/>
          <w:lang w:eastAsia="ru-RU"/>
        </w:rPr>
        <w:t xml:space="preserve">или) </w:t>
      </w:r>
      <w:proofErr w:type="gramEnd"/>
      <w:r w:rsidRPr="00250941">
        <w:rPr>
          <w:rFonts w:ascii="Times New Roman" w:eastAsia="Times New Roman" w:hAnsi="Times New Roman" w:cs="Times New Roman"/>
          <w:sz w:val="24"/>
          <w:szCs w:val="24"/>
          <w:lang w:eastAsia="ru-RU"/>
        </w:rPr>
        <w:t>их экономическая деятельность приостановлена, к участию в конкурсе не допускаются.</w:t>
      </w:r>
    </w:p>
    <w:p w:rsidR="00250941" w:rsidRPr="00250941" w:rsidRDefault="00250941" w:rsidP="0025094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Порядок предоставления конкурсной документации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Toc286657389"/>
      <w:bookmarkStart w:id="1" w:name="_Toc286656963"/>
      <w:bookmarkEnd w:id="0"/>
      <w:bookmarkEnd w:id="1"/>
      <w:r w:rsidRPr="00250941">
        <w:rPr>
          <w:rFonts w:ascii="Times New Roman" w:eastAsia="Times New Roman" w:hAnsi="Times New Roman" w:cs="Times New Roman"/>
          <w:sz w:val="24"/>
          <w:szCs w:val="24"/>
          <w:lang w:eastAsia="ru-RU"/>
        </w:rPr>
        <w:t xml:space="preserve">6.1.Конкурсная документация размещается на официальном сайте Администрации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 одновременно с размещением извещения о проведении конкурса. Конкурсная документация доступна для ознакомления без взимания платы.</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6.2.После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двух рабочих дней </w:t>
      </w:r>
      <w:proofErr w:type="gramStart"/>
      <w:r w:rsidRPr="00250941">
        <w:rPr>
          <w:rFonts w:ascii="Times New Roman" w:eastAsia="Times New Roman" w:hAnsi="Times New Roman" w:cs="Times New Roman"/>
          <w:sz w:val="24"/>
          <w:szCs w:val="24"/>
          <w:lang w:eastAsia="ru-RU"/>
        </w:rPr>
        <w:t>с даты получения</w:t>
      </w:r>
      <w:proofErr w:type="gramEnd"/>
      <w:r w:rsidRPr="00250941">
        <w:rPr>
          <w:rFonts w:ascii="Times New Roman" w:eastAsia="Times New Roman" w:hAnsi="Times New Roman" w:cs="Times New Roman"/>
          <w:sz w:val="24"/>
          <w:szCs w:val="24"/>
          <w:lang w:eastAsia="ru-RU"/>
        </w:rPr>
        <w:t xml:space="preserve"> соответствующего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на русском языке в форме документа на бумажном носителе или в форме электронного документа, в соответствии со способом, указанном в заявлении.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6.3. Конкурсная документация предоставляется в письменной форме путем направления заинтересованному лицу, подавшему заявление на предоставление конкурсной документации, по адресу, указанному в заявлении на предоставление конкурсной документации.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6.4. 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6.5.Любой претендент вправе направить в письменной форме заказчику запрос о даче разъяснений положений конкурсной документации.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6.6.В течение двух рабочих дней </w:t>
      </w:r>
      <w:proofErr w:type="gramStart"/>
      <w:r w:rsidRPr="00250941">
        <w:rPr>
          <w:rFonts w:ascii="Times New Roman" w:eastAsia="Times New Roman" w:hAnsi="Times New Roman" w:cs="Times New Roman"/>
          <w:sz w:val="24"/>
          <w:szCs w:val="24"/>
          <w:lang w:eastAsia="ru-RU"/>
        </w:rPr>
        <w:t>с даты поступления</w:t>
      </w:r>
      <w:proofErr w:type="gramEnd"/>
      <w:r w:rsidRPr="00250941">
        <w:rPr>
          <w:rFonts w:ascii="Times New Roman" w:eastAsia="Times New Roman" w:hAnsi="Times New Roman" w:cs="Times New Roman"/>
          <w:sz w:val="24"/>
          <w:szCs w:val="24"/>
          <w:lang w:eastAsia="ru-RU"/>
        </w:rPr>
        <w:t xml:space="preserve">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6.7.В течени</w:t>
      </w:r>
      <w:proofErr w:type="gramStart"/>
      <w:r w:rsidRPr="00250941">
        <w:rPr>
          <w:rFonts w:ascii="Times New Roman" w:eastAsia="Times New Roman" w:hAnsi="Times New Roman" w:cs="Times New Roman"/>
          <w:sz w:val="24"/>
          <w:szCs w:val="24"/>
          <w:lang w:eastAsia="ru-RU"/>
        </w:rPr>
        <w:t>и</w:t>
      </w:r>
      <w:proofErr w:type="gramEnd"/>
      <w:r w:rsidRPr="00250941">
        <w:rPr>
          <w:rFonts w:ascii="Times New Roman" w:eastAsia="Times New Roman" w:hAnsi="Times New Roman" w:cs="Times New Roman"/>
          <w:sz w:val="24"/>
          <w:szCs w:val="24"/>
          <w:lang w:eastAsia="ru-RU"/>
        </w:rPr>
        <w:t xml:space="preserve"> одного рабочего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250941" w:rsidRPr="00250941" w:rsidRDefault="00250941" w:rsidP="0025094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Срок подачи заявок и порядок подачи заявки на участие в конкурсе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7.1. Порядок, срок и место приема заявок на участие в конкурсе </w:t>
      </w:r>
      <w:proofErr w:type="gramStart"/>
      <w:r w:rsidRPr="00250941">
        <w:rPr>
          <w:rFonts w:ascii="Times New Roman" w:eastAsia="Times New Roman" w:hAnsi="Times New Roman" w:cs="Times New Roman"/>
          <w:sz w:val="24"/>
          <w:szCs w:val="24"/>
          <w:lang w:eastAsia="ru-RU"/>
        </w:rPr>
        <w:t>указаны</w:t>
      </w:r>
      <w:proofErr w:type="gramEnd"/>
      <w:r w:rsidRPr="00250941">
        <w:rPr>
          <w:rFonts w:ascii="Times New Roman" w:eastAsia="Times New Roman" w:hAnsi="Times New Roman" w:cs="Times New Roman"/>
          <w:sz w:val="24"/>
          <w:szCs w:val="24"/>
          <w:lang w:eastAsia="ru-RU"/>
        </w:rPr>
        <w:t xml:space="preserve"> в извещении о проведении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lastRenderedPageBreak/>
        <w:t>7.3.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7.4. Подача заявки на участие в открытом конкурсе в форме электронного документа не допускается.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7.5. Участник открытого конкурса подает заявку на участие в конкурсе в письменной форме в запечатанном конверте, не позволяющем просматривать содержание заявки до вскрытия конвертов с заявками. На конверте должны быть указаны наименование конкурса и слова «не вскрывать </w:t>
      </w:r>
      <w:proofErr w:type="gramStart"/>
      <w:r w:rsidRPr="00250941">
        <w:rPr>
          <w:rFonts w:ascii="Times New Roman" w:eastAsia="Times New Roman" w:hAnsi="Times New Roman" w:cs="Times New Roman"/>
          <w:sz w:val="24"/>
          <w:szCs w:val="24"/>
          <w:lang w:eastAsia="ru-RU"/>
        </w:rPr>
        <w:t>до</w:t>
      </w:r>
      <w:proofErr w:type="gramEnd"/>
      <w:r w:rsidRPr="00250941">
        <w:rPr>
          <w:rFonts w:ascii="Times New Roman" w:eastAsia="Times New Roman" w:hAnsi="Times New Roman" w:cs="Times New Roman"/>
          <w:sz w:val="24"/>
          <w:szCs w:val="24"/>
          <w:lang w:eastAsia="ru-RU"/>
        </w:rPr>
        <w:t xml:space="preserve"> ___».</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7.6. Заявка на участие в открытом конкурсе должна содержать следующие сведения: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7.6.1.полное наименование участника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7.6.2.место нахождения юридического лица (индивидуального предпринимателя);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7.6.3.фамилию, имя, отчество руководителя и номер телефона;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7.6.4.банковские реквизиты юридического лица (индивидуального предпринимателя);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7.6.5.предложения о качестве погребения </w:t>
      </w:r>
      <w:proofErr w:type="gramStart"/>
      <w:r w:rsidRPr="00250941">
        <w:rPr>
          <w:rFonts w:ascii="Times New Roman" w:eastAsia="Times New Roman" w:hAnsi="Times New Roman" w:cs="Times New Roman"/>
          <w:sz w:val="24"/>
          <w:szCs w:val="24"/>
          <w:lang w:eastAsia="ru-RU"/>
        </w:rPr>
        <w:t>умерших</w:t>
      </w:r>
      <w:proofErr w:type="gramEnd"/>
      <w:r w:rsidRPr="00250941">
        <w:rPr>
          <w:rFonts w:ascii="Times New Roman" w:eastAsia="Times New Roman" w:hAnsi="Times New Roman" w:cs="Times New Roman"/>
          <w:sz w:val="24"/>
          <w:szCs w:val="24"/>
          <w:lang w:eastAsia="ru-RU"/>
        </w:rPr>
        <w:t>.</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7.7.К заявке на участие в открытом конкурсе прилагаются: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7.7.1.копия учредительных документов;</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7.7.2.копия свидетельства о постановке на налоговый учет;</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50941">
        <w:rPr>
          <w:rFonts w:ascii="Times New Roman" w:eastAsia="Times New Roman" w:hAnsi="Times New Roman" w:cs="Times New Roman"/>
          <w:sz w:val="24"/>
          <w:szCs w:val="24"/>
          <w:lang w:eastAsia="ru-RU"/>
        </w:rPr>
        <w:t xml:space="preserve">7.7.3.выписка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Администрации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 извещения</w:t>
      </w:r>
      <w:proofErr w:type="gramEnd"/>
      <w:r w:rsidRPr="00250941">
        <w:rPr>
          <w:rFonts w:ascii="Times New Roman" w:eastAsia="Times New Roman" w:hAnsi="Times New Roman" w:cs="Times New Roman"/>
          <w:sz w:val="24"/>
          <w:szCs w:val="24"/>
          <w:lang w:eastAsia="ru-RU"/>
        </w:rPr>
        <w:t xml:space="preserve">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7.7.4.декларация о соответствии участника закупки требованиям, установленным заказчиком;</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7.7.5.копии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7.7.6.копии документов, подтверждающих наличие персонала для оказания ритуальных услуг (штатное расписание и копии трудовых договоров с работниками);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lastRenderedPageBreak/>
        <w:t>7.7.7.копия договора на оказание услуг связи, подтверждающих наличие телефонной связи для приема заявок;</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7.7.8.копии документов, подтверждающих наличие материально-технической базы для изготовления предметов ритуального назначения либо договоров на изготовление или приобретение предметов ритуального назначения;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7.7.9.перечень предлагаемых дополнительных услуг (при наличии);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7.8. Участники конкурса имеют право выступать в отношениях, связанных с конкурсом, как непосредственно, так и через своих представителей. Полномочия представителей участников конкурса подтверждаются доверенностью.</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7.9. Участник конкурса вправе подать только одну заявку на участие в конкурсе в отношении каждого предмета открытого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7.10. Заявка на участие в конкурсе и том такой заявки должны содержать опись входящих в их состав документов, быть скреплены печатью участника конкурса (при наличии печати) и подписаны участником конкурса или лицом, уполномоченным участником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7.11. Заявка на участие в конкурсе, а также вся документация, связанная с заявкой на участие в конкурсе должны быть написаны на русском языке.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7.12. При описании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7.13. 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специализированной организации либо уполномоченным им представителем специализированной организации, а также печатью специализированной организации (при наличии). Сведения, которые содержатся в заявках участников конкурса, не должны допускать двусмысленных толкований. Документы, предоставляемые участниками конкурса в составе заявки на участие в конкурсе, должны быть заполнены по всем пунктам.</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7.14. Все листы поданной в письменной форме заявки на участие в конкурсе, все листы тома такой заявки должны быть прошиты и пронумерованы.</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7.15. Соблюдение участником конкурса требований конкурсной документации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250941">
        <w:rPr>
          <w:rFonts w:ascii="Times New Roman" w:eastAsia="Times New Roman" w:hAnsi="Times New Roman" w:cs="Times New Roman"/>
          <w:sz w:val="24"/>
          <w:szCs w:val="24"/>
          <w:lang w:eastAsia="ru-RU"/>
        </w:rPr>
        <w:t>конкурса</w:t>
      </w:r>
      <w:proofErr w:type="gramEnd"/>
      <w:r w:rsidRPr="00250941">
        <w:rPr>
          <w:rFonts w:ascii="Times New Roman" w:eastAsia="Times New Roman" w:hAnsi="Times New Roman" w:cs="Times New Roman"/>
          <w:sz w:val="24"/>
          <w:szCs w:val="24"/>
          <w:lang w:eastAsia="ru-RU"/>
        </w:rPr>
        <w:t xml:space="preserve"> и он несет ответственность за подлинность и достоверность этих информации и документов.</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7.16. Каждый поданный запечатанный конверт с заявкой на участие в конкурсе, поступивший в срок, указанный в конкурсной документации, регистрируются заказчиком в журнале приема заявок с присвоением регистрационного номера, указанием даты и времени его приема.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lastRenderedPageBreak/>
        <w:t>7.17. По требованию участника конкурса, подавшего заявку на участие в открытом конкурсе, заказчик вправе выдать расписку в получении конверта с заявкой, содержащую номер, указанный в журнале приема заявок, дату и временя его получения.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7.18. Заказчик обеспечивает сохранность конвертов с заявками на участие в открытом конкурсе, защищенность, неприкосновенность и конфиденциальность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w:t>
      </w:r>
      <w:proofErr w:type="gramStart"/>
      <w:r w:rsidRPr="00250941">
        <w:rPr>
          <w:rFonts w:ascii="Times New Roman" w:eastAsia="Times New Roman" w:hAnsi="Times New Roman" w:cs="Times New Roman"/>
          <w:sz w:val="24"/>
          <w:szCs w:val="24"/>
          <w:lang w:eastAsia="ru-RU"/>
        </w:rPr>
        <w:t>Лица, осуществляющие хранение конвертов с заявками на участие в открытом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w:t>
      </w:r>
      <w:proofErr w:type="gramEnd"/>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7.19. Прием заявок на участие в конкурсе прекращается с наступлением срока вскрытия конвертов с заявками на участие в конкурсе.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7.20. Прием заявок после даты окончания приема заявок не допускается.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7.21. </w:t>
      </w:r>
      <w:proofErr w:type="gramStart"/>
      <w:r w:rsidRPr="00250941">
        <w:rPr>
          <w:rFonts w:ascii="Times New Roman" w:eastAsia="Times New Roman" w:hAnsi="Times New Roman" w:cs="Times New Roman"/>
          <w:sz w:val="24"/>
          <w:szCs w:val="24"/>
          <w:lang w:eastAsia="ru-RU"/>
        </w:rPr>
        <w:t>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уполномоченным органом в течение дня, следующего после дня подачи заявок на участие в конкурсе.</w:t>
      </w:r>
      <w:proofErr w:type="gramEnd"/>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7.22. Лицу, представившему заявку после даты окончания приема заявок, дается разъяснение о прекращении приема заявок и по его требованию заказчиком выдается письменный отказ в приеме заявки.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7.23. Участник конкурса несет все расходы, связанные с подготовкой и подачей заявки на участие в конкурсе.</w:t>
      </w:r>
    </w:p>
    <w:p w:rsidR="00250941" w:rsidRPr="00250941" w:rsidRDefault="00250941" w:rsidP="0025094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Отзыв, возврат и внесение изменений в заявки на участие открытом </w:t>
      </w:r>
      <w:proofErr w:type="gramStart"/>
      <w:r w:rsidRPr="00250941">
        <w:rPr>
          <w:rFonts w:ascii="Times New Roman" w:eastAsia="Times New Roman" w:hAnsi="Times New Roman" w:cs="Times New Roman"/>
          <w:sz w:val="24"/>
          <w:szCs w:val="24"/>
          <w:lang w:eastAsia="ru-RU"/>
        </w:rPr>
        <w:t>конкурсе</w:t>
      </w:r>
      <w:proofErr w:type="gramEnd"/>
      <w:r w:rsidRPr="00250941">
        <w:rPr>
          <w:rFonts w:ascii="Times New Roman" w:eastAsia="Times New Roman" w:hAnsi="Times New Roman" w:cs="Times New Roman"/>
          <w:sz w:val="24"/>
          <w:szCs w:val="24"/>
          <w:lang w:eastAsia="ru-RU"/>
        </w:rPr>
        <w:t>.</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8.1. Участник конкурса вправе изменить или отозвать свою заявку до истечения срока подачи заявок.</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8.2. Для изменения или отзыва заявки на участие в открытом конкурсе участник направляет в письменной форме уведомление об изменении заявки или уведомление о ее отзыве. В уведомлении должно </w:t>
      </w:r>
      <w:proofErr w:type="gramStart"/>
      <w:r w:rsidRPr="00250941">
        <w:rPr>
          <w:rFonts w:ascii="Times New Roman" w:eastAsia="Times New Roman" w:hAnsi="Times New Roman" w:cs="Times New Roman"/>
          <w:sz w:val="24"/>
          <w:szCs w:val="24"/>
          <w:lang w:eastAsia="ru-RU"/>
        </w:rPr>
        <w:t>содержатся</w:t>
      </w:r>
      <w:proofErr w:type="gramEnd"/>
      <w:r w:rsidRPr="00250941">
        <w:rPr>
          <w:rFonts w:ascii="Times New Roman" w:eastAsia="Times New Roman" w:hAnsi="Times New Roman" w:cs="Times New Roman"/>
          <w:sz w:val="24"/>
          <w:szCs w:val="24"/>
          <w:lang w:eastAsia="ru-RU"/>
        </w:rPr>
        <w:t xml:space="preserve"> наименование открытого конкурса и номер заявки, присвоенный ей при регистрации (при наличии), с приложением оригинала расписки в получении конверта с заявкой, выданной заказчиком. Данное уведомление является действительным, если изменение осуществлено или уведомление получено заказчиком до истечения срока подачи заявок.</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8.3. Конверты с заявками, в отношении которых поданы указанные уведомления, подлежат возврату под роспись лицу, представившему уведомление, о чем заказчиком делается отметка в журнале приема заявок с указанием даты возврата.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8.4. </w:t>
      </w:r>
      <w:proofErr w:type="gramStart"/>
      <w:r w:rsidRPr="00250941">
        <w:rPr>
          <w:rFonts w:ascii="Times New Roman" w:eastAsia="Times New Roman" w:hAnsi="Times New Roman" w:cs="Times New Roman"/>
          <w:sz w:val="24"/>
          <w:szCs w:val="24"/>
          <w:lang w:eastAsia="ru-RU"/>
        </w:rPr>
        <w:t xml:space="preserve">В случае установления конкурсной комиссией факта подачи одним участником открытого конкурса двух и более заявок на участие в открытом конкурсе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 в </w:t>
      </w:r>
      <w:proofErr w:type="spellStart"/>
      <w:r w:rsidRPr="00250941">
        <w:rPr>
          <w:rFonts w:ascii="Times New Roman" w:eastAsia="Times New Roman" w:hAnsi="Times New Roman" w:cs="Times New Roman"/>
          <w:sz w:val="24"/>
          <w:szCs w:val="24"/>
          <w:lang w:eastAsia="ru-RU"/>
        </w:rPr>
        <w:t>течение</w:t>
      </w:r>
      <w:r w:rsidRPr="00250941">
        <w:rPr>
          <w:rFonts w:ascii="Times New Roman" w:eastAsia="Times New Roman" w:hAnsi="Times New Roman" w:cs="Times New Roman"/>
          <w:sz w:val="24"/>
          <w:szCs w:val="24"/>
          <w:u w:val="single"/>
          <w:lang w:eastAsia="ru-RU"/>
        </w:rPr>
        <w:t>трех</w:t>
      </w:r>
      <w:proofErr w:type="spellEnd"/>
      <w:r w:rsidRPr="00250941">
        <w:rPr>
          <w:rFonts w:ascii="Times New Roman" w:eastAsia="Times New Roman" w:hAnsi="Times New Roman" w:cs="Times New Roman"/>
          <w:sz w:val="24"/>
          <w:szCs w:val="24"/>
          <w:u w:val="single"/>
          <w:lang w:eastAsia="ru-RU"/>
        </w:rPr>
        <w:t xml:space="preserve"> </w:t>
      </w:r>
      <w:proofErr w:type="spellStart"/>
      <w:r w:rsidRPr="00250941">
        <w:rPr>
          <w:rFonts w:ascii="Times New Roman" w:eastAsia="Times New Roman" w:hAnsi="Times New Roman" w:cs="Times New Roman"/>
          <w:sz w:val="24"/>
          <w:szCs w:val="24"/>
          <w:u w:val="single"/>
          <w:lang w:eastAsia="ru-RU"/>
        </w:rPr>
        <w:t>рабочих</w:t>
      </w:r>
      <w:r w:rsidRPr="00250941">
        <w:rPr>
          <w:rFonts w:ascii="Times New Roman" w:eastAsia="Times New Roman" w:hAnsi="Times New Roman" w:cs="Times New Roman"/>
          <w:sz w:val="24"/>
          <w:szCs w:val="24"/>
          <w:lang w:eastAsia="ru-RU"/>
        </w:rPr>
        <w:t>дней</w:t>
      </w:r>
      <w:proofErr w:type="spellEnd"/>
      <w:r w:rsidRPr="00250941">
        <w:rPr>
          <w:rFonts w:ascii="Times New Roman" w:eastAsia="Times New Roman" w:hAnsi="Times New Roman" w:cs="Times New Roman"/>
          <w:sz w:val="24"/>
          <w:szCs w:val="24"/>
          <w:lang w:eastAsia="ru-RU"/>
        </w:rPr>
        <w:t xml:space="preserve"> с даты вскрытия конвертов.</w:t>
      </w:r>
      <w:proofErr w:type="gramEnd"/>
    </w:p>
    <w:p w:rsidR="00250941" w:rsidRPr="00250941" w:rsidRDefault="00250941" w:rsidP="0025094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lastRenderedPageBreak/>
        <w:t>Изменение в конкурсную документацию и отмена открытого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9.1.Заказчик вправе принять решение о внесении изменений в Конкурсную документацию не позднее, чем за 5(пять) дней до даты окончания срока подачи заявок на участие в конкурсе.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50941">
        <w:rPr>
          <w:rFonts w:ascii="Times New Roman" w:eastAsia="Times New Roman" w:hAnsi="Times New Roman" w:cs="Times New Roman"/>
          <w:sz w:val="24"/>
          <w:szCs w:val="24"/>
          <w:lang w:eastAsia="ru-RU"/>
        </w:rPr>
        <w:t xml:space="preserve">9.2.В течение одного дня с даты принятия решения о внесении изменений в конкурсную документацию такие изменения размещаются заказчиком на официальном сайте Администрации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9.3.Заказчик вправе отменить открытый конкурс не позднее, чем за 5 (пять) дней до даты окончания срока подачи заявок на участие в конкурсе. По истечении указанного срока заказчик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9.4.Решение об отмене открытого конкурса размещается на официальном сайте Администрации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 в день принятия этого решения, а также незамедлительно доводится до сведения участников конкурса, подавших заявки (при наличии у заказчика информации для осуществления связи с данными участниками). Открытый конкурс считается отмененным с момента размещения извещения о его отмене.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9.5.При отмене конкурса заказчик не несет ответственность перед участниками конкурса, подавшими заявки, за исключением случая, если вследствие отмены участникам причинены убытки в результате недобросовестных действий заказчика.</w:t>
      </w:r>
      <w:bookmarkStart w:id="2" w:name="_Toc404010116"/>
      <w:bookmarkStart w:id="3" w:name="_Toc379812402"/>
      <w:bookmarkEnd w:id="2"/>
      <w:bookmarkEnd w:id="3"/>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10.Вскрытие конвертов с заявками на участие в конкурсе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10.1.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10.2.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10.3.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10.4. Непосредственно перед вскрытием конвертов с заявками на участие в конкурсе Конкурсная комиссия 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10.5. В случае установления факта подачи одним участником конкурса двух и более заявок на участие в конкурсе при условии, что поданные ранее этим участником заявки на </w:t>
      </w:r>
      <w:r w:rsidRPr="00250941">
        <w:rPr>
          <w:rFonts w:ascii="Times New Roman" w:eastAsia="Times New Roman" w:hAnsi="Times New Roman" w:cs="Times New Roman"/>
          <w:sz w:val="24"/>
          <w:szCs w:val="24"/>
          <w:lang w:eastAsia="ru-RU"/>
        </w:rPr>
        <w:lastRenderedPageBreak/>
        <w:t>участие в конкурсе не отозваны, все заявки на участие в конкурсе этого участника не рассматриваются и возвращаются этому участнику.</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10.6.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Pr="00250941">
        <w:rPr>
          <w:rFonts w:ascii="Times New Roman" w:eastAsia="Times New Roman" w:hAnsi="Times New Roman" w:cs="Times New Roman"/>
          <w:sz w:val="24"/>
          <w:szCs w:val="24"/>
          <w:lang w:eastAsia="ru-RU"/>
        </w:rPr>
        <w:t>конверт</w:t>
      </w:r>
      <w:proofErr w:type="gramEnd"/>
      <w:r w:rsidRPr="00250941">
        <w:rPr>
          <w:rFonts w:ascii="Times New Roman" w:eastAsia="Times New Roman" w:hAnsi="Times New Roman" w:cs="Times New Roman"/>
          <w:sz w:val="24"/>
          <w:szCs w:val="24"/>
          <w:lang w:eastAsia="ru-RU"/>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10.7. В случае</w:t>
      </w:r>
      <w:proofErr w:type="gramStart"/>
      <w:r w:rsidRPr="00250941">
        <w:rPr>
          <w:rFonts w:ascii="Times New Roman" w:eastAsia="Times New Roman" w:hAnsi="Times New Roman" w:cs="Times New Roman"/>
          <w:sz w:val="24"/>
          <w:szCs w:val="24"/>
          <w:lang w:eastAsia="ru-RU"/>
        </w:rPr>
        <w:t>,</w:t>
      </w:r>
      <w:proofErr w:type="gramEnd"/>
      <w:r w:rsidRPr="00250941">
        <w:rPr>
          <w:rFonts w:ascii="Times New Roman" w:eastAsia="Times New Roman" w:hAnsi="Times New Roman" w:cs="Times New Roman"/>
          <w:sz w:val="24"/>
          <w:szCs w:val="24"/>
          <w:lang w:eastAsia="ru-RU"/>
        </w:rPr>
        <w:t xml:space="preserve">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10.8. 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10.9. При вскрытии конвертов с заявками на участие в открытом конкурсе осуществляется аудиозапись вскрытия.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10.10.Участник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250941" w:rsidRPr="00250941" w:rsidRDefault="00250941" w:rsidP="0025094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Рассмотрение заявок участников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11.1. Срок рассмотрения и оценки заявок на участие в конкурсе не может превышать семь дней </w:t>
      </w:r>
      <w:proofErr w:type="gramStart"/>
      <w:r w:rsidRPr="00250941">
        <w:rPr>
          <w:rFonts w:ascii="Times New Roman" w:eastAsia="Times New Roman" w:hAnsi="Times New Roman" w:cs="Times New Roman"/>
          <w:sz w:val="24"/>
          <w:szCs w:val="24"/>
          <w:lang w:eastAsia="ru-RU"/>
        </w:rPr>
        <w:t>с даты подписания</w:t>
      </w:r>
      <w:proofErr w:type="gramEnd"/>
      <w:r w:rsidRPr="00250941">
        <w:rPr>
          <w:rFonts w:ascii="Times New Roman" w:eastAsia="Times New Roman" w:hAnsi="Times New Roman" w:cs="Times New Roman"/>
          <w:sz w:val="24"/>
          <w:szCs w:val="24"/>
          <w:lang w:eastAsia="ru-RU"/>
        </w:rPr>
        <w:t xml:space="preserve"> протокола вскрытия конвертов с заявками.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11.2.На основании результатов рассмотрения заявок конкурсная комиссия принимает одно из следующих решений:</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11.2.1. допуск организации, подавшей заявку, к участию в конкурсе и признание ее участником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11.2.2. отказ в допуске организации, подавшей заявку, к участию в конкурсе.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11.3. Основаниями для принятия решения об отказе в допуске организации, подавшей заявку, к участию в конкурсе являются: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11.3.1.несоответствие организации требованиям, предусмотренным пунктом 4 настоящего Положения;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11.3.2. оформление заявки с нарушением требований, предусмотренных пунктом 8 настоящего Положения;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11.3.3.наличие подчисток и исправлений в заявке и прилагаемых документах, не заверенных в </w:t>
      </w:r>
      <w:proofErr w:type="gramStart"/>
      <w:r w:rsidRPr="00250941">
        <w:rPr>
          <w:rFonts w:ascii="Times New Roman" w:eastAsia="Times New Roman" w:hAnsi="Times New Roman" w:cs="Times New Roman"/>
          <w:sz w:val="24"/>
          <w:szCs w:val="24"/>
          <w:lang w:eastAsia="ru-RU"/>
        </w:rPr>
        <w:t>порядке</w:t>
      </w:r>
      <w:proofErr w:type="gramEnd"/>
      <w:r w:rsidRPr="00250941">
        <w:rPr>
          <w:rFonts w:ascii="Times New Roman" w:eastAsia="Times New Roman" w:hAnsi="Times New Roman" w:cs="Times New Roman"/>
          <w:sz w:val="24"/>
          <w:szCs w:val="24"/>
          <w:lang w:eastAsia="ru-RU"/>
        </w:rPr>
        <w:t xml:space="preserve"> предусмотренном пунктом 7.13 настоящего Положения;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lastRenderedPageBreak/>
        <w:t>11.3.4. выявление конкурсной комиссией при рассмотрении заявки недостоверных сведений, содержащихся в заявке и прилагаемых документах.</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11.4. По основаниям, не предусмотренным пунктом 12.3. настоящего Положения, отказ в допуске к участию в конкурсе не допускается.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11.5.Заявка на участие в конкурсе признается надлежащей, если она соответствует всем требованиям, извещению об осуществлении закупки и конкурсной документации, а участник открытого конкурса, подавший такую заявку, соответствует требованиям, которые предъявляются к участнику открытого конкурса и указаны в конкурсной документации.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1.6.В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11.7.Протокол рассмотрения заявок размещается заказчиком на официальном сайте Администрации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не позднее окончания рабочего дня, следующего за днем его подписания.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11.8. В случаях,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w:t>
      </w:r>
      <w:proofErr w:type="gramStart"/>
      <w:r w:rsidRPr="00250941">
        <w:rPr>
          <w:rFonts w:ascii="Times New Roman" w:eastAsia="Times New Roman" w:hAnsi="Times New Roman" w:cs="Times New Roman"/>
          <w:sz w:val="24"/>
          <w:szCs w:val="24"/>
          <w:lang w:eastAsia="ru-RU"/>
        </w:rPr>
        <w:t>и</w:t>
      </w:r>
      <w:proofErr w:type="gramEnd"/>
      <w:r w:rsidRPr="00250941">
        <w:rPr>
          <w:rFonts w:ascii="Times New Roman" w:eastAsia="Times New Roman" w:hAnsi="Times New Roman" w:cs="Times New Roman"/>
          <w:sz w:val="24"/>
          <w:szCs w:val="24"/>
          <w:lang w:eastAsia="ru-RU"/>
        </w:rPr>
        <w:t xml:space="preserve"> 10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w:t>
      </w:r>
    </w:p>
    <w:p w:rsidR="00250941" w:rsidRPr="00250941" w:rsidRDefault="00250941" w:rsidP="0025094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Оценка заявок участников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12.1.Конкурсная комиссия осуществляет оценку заявок на участие в конкурсе, которые не были отклонены, для выявления победителя конкурса на основании критериев оценки.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12.2.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12.3. В случае</w:t>
      </w:r>
      <w:proofErr w:type="gramStart"/>
      <w:r w:rsidRPr="00250941">
        <w:rPr>
          <w:rFonts w:ascii="Times New Roman" w:eastAsia="Times New Roman" w:hAnsi="Times New Roman" w:cs="Times New Roman"/>
          <w:sz w:val="24"/>
          <w:szCs w:val="24"/>
          <w:lang w:eastAsia="ru-RU"/>
        </w:rPr>
        <w:t>,</w:t>
      </w:r>
      <w:proofErr w:type="gramEnd"/>
      <w:r w:rsidRPr="00250941">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12.4.Каждый член комиссии оценивает в баллах каждую заявку участника конкурса по каждому критерию в пределах значения.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t>Критерии оценки Участников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Победителем признается Участник Конкурса, соответствующий всем требованиям и условиям конкурсной документации и набравший наибольшее количество баллов.</w:t>
      </w:r>
    </w:p>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lastRenderedPageBreak/>
        <w:t>ТАБЛИЦА ОПРЕДЕЛЕНИЯ ПОБЕДИТЕЛЯ КОНКУРСА</w:t>
      </w:r>
    </w:p>
    <w:tbl>
      <w:tblPr>
        <w:tblW w:w="8646"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70"/>
        <w:gridCol w:w="5740"/>
        <w:gridCol w:w="2036"/>
      </w:tblGrid>
      <w:tr w:rsidR="00250941" w:rsidRPr="00250941" w:rsidTr="009B700C">
        <w:trPr>
          <w:tblCellSpacing w:w="22" w:type="dxa"/>
        </w:trPr>
        <w:tc>
          <w:tcPr>
            <w:tcW w:w="804"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t xml:space="preserve">№ </w:t>
            </w:r>
            <w:proofErr w:type="spellStart"/>
            <w:proofErr w:type="gramStart"/>
            <w:r w:rsidRPr="00250941">
              <w:rPr>
                <w:rFonts w:ascii="Times New Roman" w:eastAsia="Times New Roman" w:hAnsi="Times New Roman" w:cs="Times New Roman"/>
                <w:b/>
                <w:bCs/>
                <w:sz w:val="24"/>
                <w:szCs w:val="24"/>
                <w:lang w:eastAsia="ru-RU"/>
              </w:rPr>
              <w:t>п</w:t>
            </w:r>
            <w:proofErr w:type="spellEnd"/>
            <w:proofErr w:type="gramEnd"/>
            <w:r w:rsidRPr="00250941">
              <w:rPr>
                <w:rFonts w:ascii="Times New Roman" w:eastAsia="Times New Roman" w:hAnsi="Times New Roman" w:cs="Times New Roman"/>
                <w:b/>
                <w:bCs/>
                <w:sz w:val="24"/>
                <w:szCs w:val="24"/>
                <w:lang w:eastAsia="ru-RU"/>
              </w:rPr>
              <w:t>/</w:t>
            </w:r>
            <w:proofErr w:type="spellStart"/>
            <w:r w:rsidRPr="00250941">
              <w:rPr>
                <w:rFonts w:ascii="Times New Roman" w:eastAsia="Times New Roman" w:hAnsi="Times New Roman" w:cs="Times New Roman"/>
                <w:b/>
                <w:bCs/>
                <w:sz w:val="24"/>
                <w:szCs w:val="24"/>
                <w:lang w:eastAsia="ru-RU"/>
              </w:rPr>
              <w:t>п</w:t>
            </w:r>
            <w:proofErr w:type="spellEnd"/>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t>Наименование критерия</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t>Количество</w:t>
            </w:r>
            <w:r w:rsidRPr="00250941">
              <w:rPr>
                <w:rFonts w:ascii="Times New Roman" w:eastAsia="Times New Roman" w:hAnsi="Times New Roman" w:cs="Times New Roman"/>
                <w:b/>
                <w:bCs/>
                <w:sz w:val="24"/>
                <w:szCs w:val="24"/>
                <w:lang w:eastAsia="ru-RU"/>
              </w:rPr>
              <w:br/>
              <w:t>баллов</w:t>
            </w:r>
          </w:p>
        </w:tc>
      </w:tr>
      <w:tr w:rsidR="00250941" w:rsidRPr="00250941" w:rsidTr="009B700C">
        <w:trPr>
          <w:tblCellSpacing w:w="22" w:type="dxa"/>
        </w:trPr>
        <w:tc>
          <w:tcPr>
            <w:tcW w:w="804"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t>1</w:t>
            </w: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t>2</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b/>
                <w:bCs/>
                <w:sz w:val="24"/>
                <w:szCs w:val="24"/>
                <w:lang w:eastAsia="ru-RU"/>
              </w:rPr>
              <w:t>3</w:t>
            </w:r>
          </w:p>
        </w:tc>
      </w:tr>
      <w:tr w:rsidR="00250941" w:rsidRPr="00250941" w:rsidTr="009B700C">
        <w:trPr>
          <w:tblCellSpacing w:w="22" w:type="dxa"/>
        </w:trPr>
        <w:tc>
          <w:tcPr>
            <w:tcW w:w="804" w:type="dxa"/>
            <w:vMerge w:val="restart"/>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11.</w:t>
            </w: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Наличие специализированного транспорта для предоставления ритуальных услуг в соответствии с конкурсной документацией</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w:t>
            </w:r>
          </w:p>
        </w:tc>
      </w:tr>
      <w:tr w:rsidR="00250941" w:rsidRPr="00250941" w:rsidTr="009B700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rPr>
                <w:rFonts w:ascii="Times New Roman" w:eastAsia="Times New Roman" w:hAnsi="Times New Roman" w:cs="Times New Roman"/>
                <w:sz w:val="24"/>
                <w:szCs w:val="24"/>
                <w:lang w:eastAsia="ru-RU"/>
              </w:rPr>
            </w:pP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наличие</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10</w:t>
            </w:r>
          </w:p>
        </w:tc>
      </w:tr>
      <w:tr w:rsidR="00250941" w:rsidRPr="00250941" w:rsidTr="009B700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rPr>
                <w:rFonts w:ascii="Times New Roman" w:eastAsia="Times New Roman" w:hAnsi="Times New Roman" w:cs="Times New Roman"/>
                <w:sz w:val="24"/>
                <w:szCs w:val="24"/>
                <w:lang w:eastAsia="ru-RU"/>
              </w:rPr>
            </w:pP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отсутствие</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0</w:t>
            </w:r>
          </w:p>
        </w:tc>
      </w:tr>
      <w:tr w:rsidR="00250941" w:rsidRPr="00250941" w:rsidTr="009B700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rPr>
                <w:rFonts w:ascii="Times New Roman" w:eastAsia="Times New Roman" w:hAnsi="Times New Roman" w:cs="Times New Roman"/>
                <w:sz w:val="24"/>
                <w:szCs w:val="24"/>
                <w:lang w:eastAsia="ru-RU"/>
              </w:rPr>
            </w:pPr>
          </w:p>
        </w:tc>
        <w:tc>
          <w:tcPr>
            <w:tcW w:w="7710" w:type="dxa"/>
            <w:gridSpan w:val="2"/>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tc>
      </w:tr>
      <w:tr w:rsidR="00250941" w:rsidRPr="00250941" w:rsidTr="009B700C">
        <w:trPr>
          <w:tblCellSpacing w:w="22" w:type="dxa"/>
        </w:trPr>
        <w:tc>
          <w:tcPr>
            <w:tcW w:w="804" w:type="dxa"/>
            <w:vMerge w:val="restart"/>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22.</w:t>
            </w: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Наличие персонала для оказания ритуальных услуг</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w:t>
            </w:r>
          </w:p>
        </w:tc>
      </w:tr>
      <w:tr w:rsidR="00250941" w:rsidRPr="00250941" w:rsidTr="009B700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rPr>
                <w:rFonts w:ascii="Times New Roman" w:eastAsia="Times New Roman" w:hAnsi="Times New Roman" w:cs="Times New Roman"/>
                <w:sz w:val="24"/>
                <w:szCs w:val="24"/>
                <w:lang w:eastAsia="ru-RU"/>
              </w:rPr>
            </w:pP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наличие</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10</w:t>
            </w:r>
          </w:p>
        </w:tc>
      </w:tr>
      <w:tr w:rsidR="00250941" w:rsidRPr="00250941" w:rsidTr="009B700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rPr>
                <w:rFonts w:ascii="Times New Roman" w:eastAsia="Times New Roman" w:hAnsi="Times New Roman" w:cs="Times New Roman"/>
                <w:sz w:val="24"/>
                <w:szCs w:val="24"/>
                <w:lang w:eastAsia="ru-RU"/>
              </w:rPr>
            </w:pP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отсутствие</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0</w:t>
            </w:r>
          </w:p>
        </w:tc>
      </w:tr>
      <w:tr w:rsidR="00250941" w:rsidRPr="00250941" w:rsidTr="009B700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rPr>
                <w:rFonts w:ascii="Times New Roman" w:eastAsia="Times New Roman" w:hAnsi="Times New Roman" w:cs="Times New Roman"/>
                <w:sz w:val="24"/>
                <w:szCs w:val="24"/>
                <w:lang w:eastAsia="ru-RU"/>
              </w:rPr>
            </w:pPr>
          </w:p>
        </w:tc>
        <w:tc>
          <w:tcPr>
            <w:tcW w:w="7710" w:type="dxa"/>
            <w:gridSpan w:val="2"/>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tc>
      </w:tr>
      <w:tr w:rsidR="00250941" w:rsidRPr="00250941" w:rsidTr="009B700C">
        <w:trPr>
          <w:tblCellSpacing w:w="22" w:type="dxa"/>
        </w:trPr>
        <w:tc>
          <w:tcPr>
            <w:tcW w:w="804" w:type="dxa"/>
            <w:vMerge w:val="restart"/>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33.</w:t>
            </w: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Наличие телефонной связи (стационар) для приема заявок</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w:t>
            </w:r>
          </w:p>
        </w:tc>
      </w:tr>
      <w:tr w:rsidR="00250941" w:rsidRPr="00250941" w:rsidTr="009B700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rPr>
                <w:rFonts w:ascii="Times New Roman" w:eastAsia="Times New Roman" w:hAnsi="Times New Roman" w:cs="Times New Roman"/>
                <w:sz w:val="24"/>
                <w:szCs w:val="24"/>
                <w:lang w:eastAsia="ru-RU"/>
              </w:rPr>
            </w:pP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наличие</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10</w:t>
            </w:r>
          </w:p>
        </w:tc>
      </w:tr>
      <w:tr w:rsidR="00250941" w:rsidRPr="00250941" w:rsidTr="009B700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rPr>
                <w:rFonts w:ascii="Times New Roman" w:eastAsia="Times New Roman" w:hAnsi="Times New Roman" w:cs="Times New Roman"/>
                <w:sz w:val="24"/>
                <w:szCs w:val="24"/>
                <w:lang w:eastAsia="ru-RU"/>
              </w:rPr>
            </w:pP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отсутствие</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0</w:t>
            </w:r>
          </w:p>
        </w:tc>
      </w:tr>
      <w:tr w:rsidR="00250941" w:rsidRPr="00250941" w:rsidTr="009B700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rPr>
                <w:rFonts w:ascii="Times New Roman" w:eastAsia="Times New Roman" w:hAnsi="Times New Roman" w:cs="Times New Roman"/>
                <w:sz w:val="24"/>
                <w:szCs w:val="24"/>
                <w:lang w:eastAsia="ru-RU"/>
              </w:rPr>
            </w:pPr>
          </w:p>
        </w:tc>
        <w:tc>
          <w:tcPr>
            <w:tcW w:w="7710" w:type="dxa"/>
            <w:gridSpan w:val="2"/>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В подтверждение копия договора на оказание услуг связи.</w:t>
            </w:r>
          </w:p>
        </w:tc>
      </w:tr>
      <w:tr w:rsidR="00250941" w:rsidRPr="00250941" w:rsidTr="009B700C">
        <w:trPr>
          <w:tblCellSpacing w:w="22" w:type="dxa"/>
        </w:trPr>
        <w:tc>
          <w:tcPr>
            <w:tcW w:w="804" w:type="dxa"/>
            <w:vMerge w:val="restart"/>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64.</w:t>
            </w: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w:t>
            </w:r>
          </w:p>
        </w:tc>
      </w:tr>
      <w:tr w:rsidR="00250941" w:rsidRPr="00250941" w:rsidTr="009B700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rPr>
                <w:rFonts w:ascii="Times New Roman" w:eastAsia="Times New Roman" w:hAnsi="Times New Roman" w:cs="Times New Roman"/>
                <w:sz w:val="24"/>
                <w:szCs w:val="24"/>
                <w:lang w:eastAsia="ru-RU"/>
              </w:rPr>
            </w:pP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наличие</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10</w:t>
            </w:r>
          </w:p>
        </w:tc>
      </w:tr>
      <w:tr w:rsidR="00250941" w:rsidRPr="00250941" w:rsidTr="009B700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rPr>
                <w:rFonts w:ascii="Times New Roman" w:eastAsia="Times New Roman" w:hAnsi="Times New Roman" w:cs="Times New Roman"/>
                <w:sz w:val="24"/>
                <w:szCs w:val="24"/>
                <w:lang w:eastAsia="ru-RU"/>
              </w:rPr>
            </w:pP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отсутствие</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0</w:t>
            </w:r>
          </w:p>
        </w:tc>
      </w:tr>
      <w:tr w:rsidR="00250941" w:rsidRPr="00250941" w:rsidTr="009B700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rPr>
                <w:rFonts w:ascii="Times New Roman" w:eastAsia="Times New Roman" w:hAnsi="Times New Roman" w:cs="Times New Roman"/>
                <w:sz w:val="24"/>
                <w:szCs w:val="24"/>
                <w:lang w:eastAsia="ru-RU"/>
              </w:rPr>
            </w:pPr>
          </w:p>
        </w:tc>
        <w:tc>
          <w:tcPr>
            <w:tcW w:w="7710" w:type="dxa"/>
            <w:gridSpan w:val="2"/>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Копии документов, подтверждающих </w:t>
            </w:r>
            <w:proofErr w:type="spellStart"/>
            <w:r w:rsidRPr="00250941">
              <w:rPr>
                <w:rFonts w:ascii="Times New Roman" w:eastAsia="Times New Roman" w:hAnsi="Times New Roman" w:cs="Times New Roman"/>
                <w:sz w:val="24"/>
                <w:szCs w:val="24"/>
                <w:lang w:eastAsia="ru-RU"/>
              </w:rPr>
              <w:t>наличиематериально-технической</w:t>
            </w:r>
            <w:proofErr w:type="spellEnd"/>
            <w:r w:rsidRPr="00250941">
              <w:rPr>
                <w:rFonts w:ascii="Times New Roman" w:eastAsia="Times New Roman" w:hAnsi="Times New Roman" w:cs="Times New Roman"/>
                <w:sz w:val="24"/>
                <w:szCs w:val="24"/>
                <w:lang w:eastAsia="ru-RU"/>
              </w:rPr>
              <w:t xml:space="preserve"> для изготовления предметов ритуального назначения либо договоров на изготовление или приобретение предметов ритуального назначения (свидетельство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назначении).</w:t>
            </w:r>
          </w:p>
        </w:tc>
      </w:tr>
      <w:tr w:rsidR="00250941" w:rsidRPr="00250941" w:rsidTr="009B700C">
        <w:trPr>
          <w:tblCellSpacing w:w="22" w:type="dxa"/>
        </w:trPr>
        <w:tc>
          <w:tcPr>
            <w:tcW w:w="804" w:type="dxa"/>
            <w:vMerge w:val="restart"/>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75.</w:t>
            </w: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Возможность предоставления дополнительных услуг</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w:t>
            </w:r>
          </w:p>
        </w:tc>
      </w:tr>
      <w:tr w:rsidR="00250941" w:rsidRPr="00250941" w:rsidTr="009B700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rPr>
                <w:rFonts w:ascii="Times New Roman" w:eastAsia="Times New Roman" w:hAnsi="Times New Roman" w:cs="Times New Roman"/>
                <w:sz w:val="24"/>
                <w:szCs w:val="24"/>
                <w:lang w:eastAsia="ru-RU"/>
              </w:rPr>
            </w:pP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наличие</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10</w:t>
            </w:r>
          </w:p>
        </w:tc>
      </w:tr>
      <w:tr w:rsidR="00250941" w:rsidRPr="00250941" w:rsidTr="009B700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rPr>
                <w:rFonts w:ascii="Times New Roman" w:eastAsia="Times New Roman" w:hAnsi="Times New Roman" w:cs="Times New Roman"/>
                <w:sz w:val="24"/>
                <w:szCs w:val="24"/>
                <w:lang w:eastAsia="ru-RU"/>
              </w:rPr>
            </w:pPr>
          </w:p>
        </w:tc>
        <w:tc>
          <w:tcPr>
            <w:tcW w:w="5696"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отсутствие</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0</w:t>
            </w:r>
          </w:p>
        </w:tc>
      </w:tr>
      <w:tr w:rsidR="00250941" w:rsidRPr="00250941" w:rsidTr="009B700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after="0" w:line="240" w:lineRule="auto"/>
              <w:rPr>
                <w:rFonts w:ascii="Times New Roman" w:eastAsia="Times New Roman" w:hAnsi="Times New Roman" w:cs="Times New Roman"/>
                <w:sz w:val="24"/>
                <w:szCs w:val="24"/>
                <w:lang w:eastAsia="ru-RU"/>
              </w:rPr>
            </w:pPr>
          </w:p>
        </w:tc>
        <w:tc>
          <w:tcPr>
            <w:tcW w:w="7710" w:type="dxa"/>
            <w:gridSpan w:val="2"/>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Полный перечень предлагаемых услуг.</w:t>
            </w:r>
          </w:p>
        </w:tc>
      </w:tr>
      <w:tr w:rsidR="00250941" w:rsidRPr="00250941" w:rsidTr="009B700C">
        <w:trPr>
          <w:tblCellSpacing w:w="22" w:type="dxa"/>
        </w:trPr>
        <w:tc>
          <w:tcPr>
            <w:tcW w:w="6544" w:type="dxa"/>
            <w:gridSpan w:val="2"/>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Сумма максимальных значений всех показателей</w:t>
            </w:r>
          </w:p>
        </w:tc>
        <w:tc>
          <w:tcPr>
            <w:tcW w:w="1970" w:type="dxa"/>
            <w:tcBorders>
              <w:top w:val="outset" w:sz="6" w:space="0" w:color="auto"/>
              <w:left w:val="outset" w:sz="6" w:space="0" w:color="auto"/>
              <w:bottom w:val="outset" w:sz="6" w:space="0" w:color="auto"/>
              <w:right w:val="outset" w:sz="6" w:space="0" w:color="auto"/>
            </w:tcBorders>
            <w:vAlign w:val="center"/>
            <w:hideMark/>
          </w:tcPr>
          <w:p w:rsidR="00250941" w:rsidRPr="00250941" w:rsidRDefault="00250941" w:rsidP="0025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60</w:t>
            </w:r>
          </w:p>
        </w:tc>
      </w:tr>
    </w:tbl>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lastRenderedPageBreak/>
        <w:t>12.5.Итоговый балл определяется как среднее арифметическое оценок в баллах всех членов комиссии и рассчитывается по формуле: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250941">
        <w:rPr>
          <w:rFonts w:ascii="Times New Roman" w:eastAsia="Times New Roman" w:hAnsi="Times New Roman" w:cs="Times New Roman"/>
          <w:sz w:val="24"/>
          <w:szCs w:val="24"/>
          <w:lang w:val="en-US" w:eastAsia="ru-RU"/>
        </w:rPr>
        <w:t>Rci</w:t>
      </w:r>
      <w:proofErr w:type="spellEnd"/>
      <w:r w:rsidRPr="00250941">
        <w:rPr>
          <w:rFonts w:ascii="Times New Roman" w:eastAsia="Times New Roman" w:hAnsi="Times New Roman" w:cs="Times New Roman"/>
          <w:sz w:val="24"/>
          <w:szCs w:val="24"/>
          <w:lang w:val="en-US" w:eastAsia="ru-RU"/>
        </w:rPr>
        <w:t>=Ci1+Ci2+Ci3+…</w:t>
      </w:r>
      <w:proofErr w:type="gramStart"/>
      <w:r w:rsidRPr="00250941">
        <w:rPr>
          <w:rFonts w:ascii="Times New Roman" w:eastAsia="Times New Roman" w:hAnsi="Times New Roman" w:cs="Times New Roman"/>
          <w:sz w:val="24"/>
          <w:szCs w:val="24"/>
          <w:lang w:val="en-US" w:eastAsia="ru-RU"/>
        </w:rPr>
        <w:t>.+</w:t>
      </w:r>
      <w:proofErr w:type="spellStart"/>
      <w:proofErr w:type="gramEnd"/>
      <w:r w:rsidRPr="00250941">
        <w:rPr>
          <w:rFonts w:ascii="Times New Roman" w:eastAsia="Times New Roman" w:hAnsi="Times New Roman" w:cs="Times New Roman"/>
          <w:sz w:val="24"/>
          <w:szCs w:val="24"/>
          <w:lang w:val="en-US" w:eastAsia="ru-RU"/>
        </w:rPr>
        <w:t>Cin</w:t>
      </w:r>
      <w:proofErr w:type="spellEnd"/>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50941">
        <w:rPr>
          <w:rFonts w:ascii="Times New Roman" w:eastAsia="Times New Roman" w:hAnsi="Times New Roman" w:cs="Times New Roman"/>
          <w:sz w:val="24"/>
          <w:szCs w:val="24"/>
          <w:lang w:eastAsia="ru-RU"/>
        </w:rPr>
        <w:t>Где</w:t>
      </w:r>
      <w:r w:rsidRPr="00250941">
        <w:rPr>
          <w:rFonts w:ascii="Times New Roman" w:eastAsia="Times New Roman" w:hAnsi="Times New Roman" w:cs="Times New Roman"/>
          <w:sz w:val="24"/>
          <w:szCs w:val="24"/>
          <w:lang w:val="en-US" w:eastAsia="ru-RU"/>
        </w:rPr>
        <w:t>:</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50941">
        <w:rPr>
          <w:rFonts w:ascii="Times New Roman" w:eastAsia="Times New Roman" w:hAnsi="Times New Roman" w:cs="Times New Roman"/>
          <w:sz w:val="24"/>
          <w:szCs w:val="24"/>
          <w:lang w:eastAsia="ru-RU"/>
        </w:rPr>
        <w:t>Rci</w:t>
      </w:r>
      <w:proofErr w:type="spellEnd"/>
      <w:r w:rsidRPr="00250941">
        <w:rPr>
          <w:rFonts w:ascii="Times New Roman" w:eastAsia="Times New Roman" w:hAnsi="Times New Roman" w:cs="Times New Roman"/>
          <w:sz w:val="24"/>
          <w:szCs w:val="24"/>
          <w:lang w:eastAsia="ru-RU"/>
        </w:rPr>
        <w:t xml:space="preserve">- итоговый балл, присуждаемый </w:t>
      </w:r>
      <w:proofErr w:type="spellStart"/>
      <w:r w:rsidRPr="00250941">
        <w:rPr>
          <w:rFonts w:ascii="Times New Roman" w:eastAsia="Times New Roman" w:hAnsi="Times New Roman" w:cs="Times New Roman"/>
          <w:sz w:val="24"/>
          <w:szCs w:val="24"/>
          <w:lang w:eastAsia="ru-RU"/>
        </w:rPr>
        <w:t>i</w:t>
      </w:r>
      <w:proofErr w:type="spellEnd"/>
      <w:r w:rsidRPr="00250941">
        <w:rPr>
          <w:rFonts w:ascii="Times New Roman" w:eastAsia="Times New Roman" w:hAnsi="Times New Roman" w:cs="Times New Roman"/>
          <w:sz w:val="24"/>
          <w:szCs w:val="24"/>
          <w:lang w:eastAsia="ru-RU"/>
        </w:rPr>
        <w:t xml:space="preserve"> – заявке по указанному критерию;</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250941">
        <w:rPr>
          <w:rFonts w:ascii="Times New Roman" w:eastAsia="Times New Roman" w:hAnsi="Times New Roman" w:cs="Times New Roman"/>
          <w:sz w:val="24"/>
          <w:szCs w:val="24"/>
          <w:lang w:eastAsia="ru-RU"/>
        </w:rPr>
        <w:t>С</w:t>
      </w:r>
      <w:proofErr w:type="gramEnd"/>
      <w:r w:rsidRPr="00250941">
        <w:rPr>
          <w:rFonts w:ascii="Times New Roman" w:eastAsia="Times New Roman" w:hAnsi="Times New Roman" w:cs="Times New Roman"/>
          <w:sz w:val="24"/>
          <w:szCs w:val="24"/>
          <w:lang w:eastAsia="ru-RU"/>
        </w:rPr>
        <w:t>in</w:t>
      </w:r>
      <w:proofErr w:type="spellEnd"/>
      <w:r w:rsidRPr="00250941">
        <w:rPr>
          <w:rFonts w:ascii="Times New Roman" w:eastAsia="Times New Roman" w:hAnsi="Times New Roman" w:cs="Times New Roman"/>
          <w:sz w:val="24"/>
          <w:szCs w:val="24"/>
          <w:lang w:eastAsia="ru-RU"/>
        </w:rPr>
        <w:t xml:space="preserve"> — значение в баллах (среднее арифметическое оценок в баллах всех членов комиссии, присуждаемое комиссией </w:t>
      </w:r>
      <w:proofErr w:type="spellStart"/>
      <w:r w:rsidRPr="00250941">
        <w:rPr>
          <w:rFonts w:ascii="Times New Roman" w:eastAsia="Times New Roman" w:hAnsi="Times New Roman" w:cs="Times New Roman"/>
          <w:sz w:val="24"/>
          <w:szCs w:val="24"/>
          <w:lang w:eastAsia="ru-RU"/>
        </w:rPr>
        <w:t>i-й</w:t>
      </w:r>
      <w:proofErr w:type="spellEnd"/>
      <w:r w:rsidRPr="00250941">
        <w:rPr>
          <w:rFonts w:ascii="Times New Roman" w:eastAsia="Times New Roman" w:hAnsi="Times New Roman" w:cs="Times New Roman"/>
          <w:sz w:val="24"/>
          <w:szCs w:val="24"/>
          <w:lang w:eastAsia="ru-RU"/>
        </w:rPr>
        <w:t xml:space="preserve"> заявке на участие в конкурсе по каждому критерию, </w:t>
      </w:r>
      <w:proofErr w:type="spellStart"/>
      <w:r w:rsidRPr="00250941">
        <w:rPr>
          <w:rFonts w:ascii="Times New Roman" w:eastAsia="Times New Roman" w:hAnsi="Times New Roman" w:cs="Times New Roman"/>
          <w:sz w:val="24"/>
          <w:szCs w:val="24"/>
          <w:lang w:eastAsia="ru-RU"/>
        </w:rPr>
        <w:t>гдеn</w:t>
      </w:r>
      <w:proofErr w:type="spellEnd"/>
      <w:r w:rsidRPr="00250941">
        <w:rPr>
          <w:rFonts w:ascii="Times New Roman" w:eastAsia="Times New Roman" w:hAnsi="Times New Roman" w:cs="Times New Roman"/>
          <w:sz w:val="24"/>
          <w:szCs w:val="24"/>
          <w:lang w:eastAsia="ru-RU"/>
        </w:rPr>
        <w:t>—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12.6. Сумма максимальных значений всех показателей критерия – 60 баллов</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12.7.Победителем конкурса признается тот участник конкурса, заявке которого присвоен первый номер.</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12.8.В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12.9.Победителем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250941">
        <w:rPr>
          <w:rFonts w:ascii="Times New Roman" w:eastAsia="Times New Roman" w:hAnsi="Times New Roman" w:cs="Times New Roman"/>
          <w:sz w:val="24"/>
          <w:szCs w:val="24"/>
          <w:lang w:eastAsia="ru-RU"/>
        </w:rPr>
        <w:t>конкурсе</w:t>
      </w:r>
      <w:proofErr w:type="gramEnd"/>
      <w:r w:rsidRPr="00250941">
        <w:rPr>
          <w:rFonts w:ascii="Times New Roman" w:eastAsia="Times New Roman" w:hAnsi="Times New Roman" w:cs="Times New Roman"/>
          <w:sz w:val="24"/>
          <w:szCs w:val="24"/>
          <w:lang w:eastAsia="ru-RU"/>
        </w:rPr>
        <w:t xml:space="preserve"> которого присвоен первый номер.</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12.10.Результаты рассмотрения и оценки заявок на участие в конкурсе фиксируются в протоколе рассмотрения и оценки таких заявок.</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12.11.Результаты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12.12.Протоколы составляются в двух экземплярах, которые подписываются всеми присутствующими членами Конкурсной комиссии. К этим протоколам прилагаются предложения участников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50941">
        <w:rPr>
          <w:rFonts w:ascii="Times New Roman" w:eastAsia="Times New Roman" w:hAnsi="Times New Roman" w:cs="Times New Roman"/>
          <w:sz w:val="24"/>
          <w:szCs w:val="24"/>
          <w:lang w:eastAsia="ru-RU"/>
        </w:rPr>
        <w:t>12.13.Один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12.14.Протокол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на официальном сайте Администрации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 не позднее рабочего дня, следующего за датой подписания указанных протоколов.</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lastRenderedPageBreak/>
        <w:t>12.15.Любой участник конкурса, в том числе подавший единственную заявку на участие в конкурсе, после размещения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о даче разъяснений результатов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12.16.В течение 2 (двух) рабочих дней </w:t>
      </w:r>
      <w:proofErr w:type="gramStart"/>
      <w:r w:rsidRPr="00250941">
        <w:rPr>
          <w:rFonts w:ascii="Times New Roman" w:eastAsia="Times New Roman" w:hAnsi="Times New Roman" w:cs="Times New Roman"/>
          <w:sz w:val="24"/>
          <w:szCs w:val="24"/>
          <w:lang w:eastAsia="ru-RU"/>
        </w:rPr>
        <w:t>с даты поступления</w:t>
      </w:r>
      <w:proofErr w:type="gramEnd"/>
      <w:r w:rsidRPr="00250941">
        <w:rPr>
          <w:rFonts w:ascii="Times New Roman" w:eastAsia="Times New Roman" w:hAnsi="Times New Roman" w:cs="Times New Roman"/>
          <w:sz w:val="24"/>
          <w:szCs w:val="24"/>
          <w:lang w:eastAsia="ru-RU"/>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12.17. Любой участник конкурса, в том числе подавший единственную заявку на участие в конкурсе, вправе обжаловать результаты конкурса.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12.18.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w:t>
      </w:r>
      <w:proofErr w:type="gramStart"/>
      <w:r w:rsidRPr="00250941">
        <w:rPr>
          <w:rFonts w:ascii="Times New Roman" w:eastAsia="Times New Roman" w:hAnsi="Times New Roman" w:cs="Times New Roman"/>
          <w:sz w:val="24"/>
          <w:szCs w:val="24"/>
          <w:lang w:eastAsia="ru-RU"/>
        </w:rPr>
        <w:t>ии и ау</w:t>
      </w:r>
      <w:proofErr w:type="gramEnd"/>
      <w:r w:rsidRPr="00250941">
        <w:rPr>
          <w:rFonts w:ascii="Times New Roman" w:eastAsia="Times New Roman" w:hAnsi="Times New Roman" w:cs="Times New Roman"/>
          <w:sz w:val="24"/>
          <w:szCs w:val="24"/>
          <w:lang w:eastAsia="ru-RU"/>
        </w:rPr>
        <w:t>диозапись вскрытия конвертов с заявками на участие в конкурсе хранятся заказчиком не менее чем три года.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12.19. Результаты проведения конкурса могут быть признаны недействительными по решению суда.</w:t>
      </w:r>
      <w:bookmarkStart w:id="4" w:name="_Toc404010119"/>
      <w:bookmarkStart w:id="5" w:name="_Toc379812405"/>
      <w:bookmarkStart w:id="6" w:name="_Toc378595656"/>
      <w:bookmarkStart w:id="7" w:name="_Toc378595563"/>
      <w:bookmarkStart w:id="8" w:name="_Toc378589172"/>
      <w:bookmarkStart w:id="9" w:name="_Toc378588985"/>
      <w:bookmarkStart w:id="10" w:name="_Toc378588785"/>
      <w:bookmarkStart w:id="11" w:name="_Toc378588270"/>
      <w:bookmarkStart w:id="12" w:name="_Toc286657422"/>
      <w:bookmarkStart w:id="13" w:name="_Toc286656996"/>
      <w:bookmarkEnd w:id="4"/>
      <w:bookmarkEnd w:id="5"/>
      <w:bookmarkEnd w:id="6"/>
      <w:bookmarkEnd w:id="7"/>
      <w:bookmarkEnd w:id="8"/>
      <w:bookmarkEnd w:id="9"/>
      <w:bookmarkEnd w:id="10"/>
      <w:bookmarkEnd w:id="11"/>
      <w:bookmarkEnd w:id="12"/>
      <w:bookmarkEnd w:id="13"/>
    </w:p>
    <w:p w:rsidR="00250941" w:rsidRPr="00250941" w:rsidRDefault="00250941" w:rsidP="0025094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Порядок заключения договора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13.1.По результатам конкурса заключается договор на условиях, указанных в заявке на участие в конкурсе, поданной участником конкурса, с которым заключается договор, и в конкурсной документации.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13.2.Договор заключается не ранее чем через 10 (десять) дней и не позднее чем через двадцать дней </w:t>
      </w:r>
      <w:proofErr w:type="gramStart"/>
      <w:r w:rsidRPr="00250941">
        <w:rPr>
          <w:rFonts w:ascii="Times New Roman" w:eastAsia="Times New Roman" w:hAnsi="Times New Roman" w:cs="Times New Roman"/>
          <w:sz w:val="24"/>
          <w:szCs w:val="24"/>
          <w:lang w:eastAsia="ru-RU"/>
        </w:rPr>
        <w:t>с даты размещения</w:t>
      </w:r>
      <w:proofErr w:type="gramEnd"/>
      <w:r w:rsidRPr="00250941">
        <w:rPr>
          <w:rFonts w:ascii="Times New Roman" w:eastAsia="Times New Roman" w:hAnsi="Times New Roman" w:cs="Times New Roman"/>
          <w:sz w:val="24"/>
          <w:szCs w:val="24"/>
          <w:lang w:eastAsia="ru-RU"/>
        </w:rPr>
        <w:t xml:space="preserve"> на официальном сайте Администрации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 протокола рассмотрения и оценки заявок на участие в конкурсе.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13.3.В течение 10 (десяти) дней </w:t>
      </w:r>
      <w:proofErr w:type="gramStart"/>
      <w:r w:rsidRPr="00250941">
        <w:rPr>
          <w:rFonts w:ascii="Times New Roman" w:eastAsia="Times New Roman" w:hAnsi="Times New Roman" w:cs="Times New Roman"/>
          <w:sz w:val="24"/>
          <w:szCs w:val="24"/>
          <w:lang w:eastAsia="ru-RU"/>
        </w:rPr>
        <w:t>с даты размещения</w:t>
      </w:r>
      <w:proofErr w:type="gramEnd"/>
      <w:r w:rsidRPr="00250941">
        <w:rPr>
          <w:rFonts w:ascii="Times New Roman" w:eastAsia="Times New Roman" w:hAnsi="Times New Roman" w:cs="Times New Roman"/>
          <w:sz w:val="24"/>
          <w:szCs w:val="24"/>
          <w:lang w:eastAsia="ru-RU"/>
        </w:rPr>
        <w:t xml:space="preserve"> на официальном сайте Администрации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13.4.В случае, если победителем конкурса не исполнены требования п. 13.2 или п. 13.3, такой победитель признается уклонившимся от заключения договора.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13.5.Проект договора в случае согласия участника конкурса, заявке на </w:t>
      </w:r>
      <w:proofErr w:type="gramStart"/>
      <w:r w:rsidRPr="00250941">
        <w:rPr>
          <w:rFonts w:ascii="Times New Roman" w:eastAsia="Times New Roman" w:hAnsi="Times New Roman" w:cs="Times New Roman"/>
          <w:sz w:val="24"/>
          <w:szCs w:val="24"/>
          <w:lang w:eastAsia="ru-RU"/>
        </w:rPr>
        <w:t>участие</w:t>
      </w:r>
      <w:proofErr w:type="gramEnd"/>
      <w:r w:rsidRPr="00250941">
        <w:rPr>
          <w:rFonts w:ascii="Times New Roman" w:eastAsia="Times New Roman" w:hAnsi="Times New Roman" w:cs="Times New Roman"/>
          <w:sz w:val="24"/>
          <w:szCs w:val="24"/>
          <w:lang w:eastAsia="ru-RU"/>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10 (десяти) дней </w:t>
      </w:r>
      <w:proofErr w:type="gramStart"/>
      <w:r w:rsidRPr="00250941">
        <w:rPr>
          <w:rFonts w:ascii="Times New Roman" w:eastAsia="Times New Roman" w:hAnsi="Times New Roman" w:cs="Times New Roman"/>
          <w:sz w:val="24"/>
          <w:szCs w:val="24"/>
          <w:lang w:eastAsia="ru-RU"/>
        </w:rPr>
        <w:t>с даты признания</w:t>
      </w:r>
      <w:proofErr w:type="gramEnd"/>
      <w:r w:rsidRPr="00250941">
        <w:rPr>
          <w:rFonts w:ascii="Times New Roman" w:eastAsia="Times New Roman" w:hAnsi="Times New Roman" w:cs="Times New Roman"/>
          <w:sz w:val="24"/>
          <w:szCs w:val="24"/>
          <w:lang w:eastAsia="ru-RU"/>
        </w:rPr>
        <w:t xml:space="preserve"> победителя конкурса уклонившимся от заключения договора.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13.6.Участник конкурса, заявке на </w:t>
      </w:r>
      <w:proofErr w:type="gramStart"/>
      <w:r w:rsidRPr="00250941">
        <w:rPr>
          <w:rFonts w:ascii="Times New Roman" w:eastAsia="Times New Roman" w:hAnsi="Times New Roman" w:cs="Times New Roman"/>
          <w:sz w:val="24"/>
          <w:szCs w:val="24"/>
          <w:lang w:eastAsia="ru-RU"/>
        </w:rPr>
        <w:t>участие</w:t>
      </w:r>
      <w:proofErr w:type="gramEnd"/>
      <w:r w:rsidRPr="00250941">
        <w:rPr>
          <w:rFonts w:ascii="Times New Roman" w:eastAsia="Times New Roman" w:hAnsi="Times New Roman" w:cs="Times New Roman"/>
          <w:sz w:val="24"/>
          <w:szCs w:val="24"/>
          <w:lang w:eastAsia="ru-RU"/>
        </w:rPr>
        <w:t xml:space="preserve"> в конкурсе которого присвоен второй номер, вправе подписать договор и передать его заказчику в порядке и в сроки, которые предусмотрены п. 13.3 или отказаться от заключения договора.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lastRenderedPageBreak/>
        <w:t xml:space="preserve">13.7.Непредоставление участником конкурса, заявке на </w:t>
      </w:r>
      <w:proofErr w:type="gramStart"/>
      <w:r w:rsidRPr="00250941">
        <w:rPr>
          <w:rFonts w:ascii="Times New Roman" w:eastAsia="Times New Roman" w:hAnsi="Times New Roman" w:cs="Times New Roman"/>
          <w:sz w:val="24"/>
          <w:szCs w:val="24"/>
          <w:lang w:eastAsia="ru-RU"/>
        </w:rPr>
        <w:t>участие</w:t>
      </w:r>
      <w:proofErr w:type="gramEnd"/>
      <w:r w:rsidRPr="00250941">
        <w:rPr>
          <w:rFonts w:ascii="Times New Roman" w:eastAsia="Times New Roman" w:hAnsi="Times New Roman" w:cs="Times New Roman"/>
          <w:sz w:val="24"/>
          <w:szCs w:val="24"/>
          <w:lang w:eastAsia="ru-RU"/>
        </w:rPr>
        <w:t xml:space="preserve"> в конкурсе которого присвоен второй номер, заказчику в срок, установленный настоящей статьей, подписанных этим участником экземпляров договора не считается уклонением этого участника от заключения договора. В данном случае конкурс признается несостоявшимся.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13.8.В течение 10 (десяти) дней с даты получения от победителя конкурса или участника конкурса, заявке на </w:t>
      </w:r>
      <w:proofErr w:type="gramStart"/>
      <w:r w:rsidRPr="00250941">
        <w:rPr>
          <w:rFonts w:ascii="Times New Roman" w:eastAsia="Times New Roman" w:hAnsi="Times New Roman" w:cs="Times New Roman"/>
          <w:sz w:val="24"/>
          <w:szCs w:val="24"/>
          <w:lang w:eastAsia="ru-RU"/>
        </w:rPr>
        <w:t>участие</w:t>
      </w:r>
      <w:proofErr w:type="gramEnd"/>
      <w:r w:rsidRPr="00250941">
        <w:rPr>
          <w:rFonts w:ascii="Times New Roman" w:eastAsia="Times New Roman" w:hAnsi="Times New Roman" w:cs="Times New Roman"/>
          <w:sz w:val="24"/>
          <w:szCs w:val="24"/>
          <w:lang w:eastAsia="ru-RU"/>
        </w:rPr>
        <w:t xml:space="preserve"> в конкурсе которого присвоен второй номер, подписанного договора с приложением документов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13.9. 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договорные отношения </w:t>
      </w:r>
      <w:proofErr w:type="gramStart"/>
      <w:r w:rsidRPr="00250941">
        <w:rPr>
          <w:rFonts w:ascii="Times New Roman" w:eastAsia="Times New Roman" w:hAnsi="Times New Roman" w:cs="Times New Roman"/>
          <w:sz w:val="24"/>
          <w:szCs w:val="24"/>
          <w:lang w:eastAsia="ru-RU"/>
        </w:rPr>
        <w:t>с</w:t>
      </w:r>
      <w:proofErr w:type="gramEnd"/>
      <w:r w:rsidRPr="00250941">
        <w:rPr>
          <w:rFonts w:ascii="Times New Roman" w:eastAsia="Times New Roman" w:hAnsi="Times New Roman" w:cs="Times New Roman"/>
          <w:sz w:val="24"/>
          <w:szCs w:val="24"/>
          <w:lang w:eastAsia="ru-RU"/>
        </w:rPr>
        <w:t>:</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13.9.1. </w:t>
      </w:r>
      <w:proofErr w:type="gramStart"/>
      <w:r w:rsidRPr="00250941">
        <w:rPr>
          <w:rFonts w:ascii="Times New Roman" w:eastAsia="Times New Roman" w:hAnsi="Times New Roman" w:cs="Times New Roman"/>
          <w:sz w:val="24"/>
          <w:szCs w:val="24"/>
          <w:lang w:eastAsia="ru-RU"/>
        </w:rPr>
        <w:t xml:space="preserve">«Управление Пенсионного фонда России в </w:t>
      </w:r>
      <w:proofErr w:type="spellStart"/>
      <w:r w:rsidRPr="00250941">
        <w:rPr>
          <w:rFonts w:ascii="Times New Roman" w:eastAsia="Times New Roman" w:hAnsi="Times New Roman" w:cs="Times New Roman"/>
          <w:sz w:val="24"/>
          <w:szCs w:val="24"/>
          <w:lang w:eastAsia="ru-RU"/>
        </w:rPr>
        <w:t>Усть-Удинском</w:t>
      </w:r>
      <w:proofErr w:type="spellEnd"/>
      <w:r w:rsidRPr="00250941">
        <w:rPr>
          <w:rFonts w:ascii="Times New Roman" w:eastAsia="Times New Roman" w:hAnsi="Times New Roman" w:cs="Times New Roman"/>
          <w:sz w:val="24"/>
          <w:szCs w:val="24"/>
          <w:lang w:eastAsia="ru-RU"/>
        </w:rPr>
        <w:t xml:space="preserve"> районе Иркутской области»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13.9.2. «Филиал №7 Государственного учреждения – Иркутского регионального отделения 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13.9.3. </w:t>
      </w:r>
      <w:proofErr w:type="gramStart"/>
      <w:r w:rsidRPr="00250941">
        <w:rPr>
          <w:rFonts w:ascii="Times New Roman" w:eastAsia="Times New Roman" w:hAnsi="Times New Roman" w:cs="Times New Roman"/>
          <w:sz w:val="24"/>
          <w:szCs w:val="24"/>
          <w:lang w:eastAsia="ru-RU"/>
        </w:rPr>
        <w:t xml:space="preserve">ОГКУ «Управление социальной защиты населения по </w:t>
      </w:r>
      <w:proofErr w:type="spellStart"/>
      <w:r w:rsidRPr="00250941">
        <w:rPr>
          <w:rFonts w:ascii="Times New Roman" w:eastAsia="Times New Roman" w:hAnsi="Times New Roman" w:cs="Times New Roman"/>
          <w:sz w:val="24"/>
          <w:szCs w:val="24"/>
          <w:lang w:eastAsia="ru-RU"/>
        </w:rPr>
        <w:t>Усть-Удинскому</w:t>
      </w:r>
      <w:proofErr w:type="spellEnd"/>
      <w:r w:rsidRPr="00250941">
        <w:rPr>
          <w:rFonts w:ascii="Times New Roman" w:eastAsia="Times New Roman" w:hAnsi="Times New Roman" w:cs="Times New Roman"/>
          <w:sz w:val="24"/>
          <w:szCs w:val="24"/>
          <w:lang w:eastAsia="ru-RU"/>
        </w:rPr>
        <w:t xml:space="preserve"> району» – на погребение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которые не имеют родственников.</w:t>
      </w:r>
      <w:proofErr w:type="gramEnd"/>
    </w:p>
    <w:p w:rsidR="00250941" w:rsidRPr="00250941" w:rsidRDefault="00250941" w:rsidP="0025094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_Toc404010121"/>
      <w:bookmarkStart w:id="15" w:name="_Toc379812407"/>
      <w:bookmarkStart w:id="16" w:name="_Toc378595658"/>
      <w:bookmarkStart w:id="17" w:name="_Toc378595565"/>
      <w:bookmarkStart w:id="18" w:name="_Toc378589174"/>
      <w:bookmarkStart w:id="19" w:name="_Toc378588987"/>
      <w:bookmarkStart w:id="20" w:name="_Toc378588787"/>
      <w:bookmarkStart w:id="21" w:name="_Toc378588272"/>
      <w:bookmarkStart w:id="22" w:name="_Toc404010122"/>
      <w:bookmarkStart w:id="23" w:name="_Toc379812408"/>
      <w:bookmarkStart w:id="24" w:name="_Toc378595659"/>
      <w:bookmarkStart w:id="25" w:name="_Toc378595566"/>
      <w:bookmarkStart w:id="26" w:name="_Toc378589175"/>
      <w:bookmarkStart w:id="27" w:name="_Toc378588988"/>
      <w:bookmarkStart w:id="28" w:name="_Toc378588788"/>
      <w:bookmarkStart w:id="29" w:name="_Toc378588273"/>
      <w:bookmarkStart w:id="30" w:name="_Toc286657429"/>
      <w:bookmarkStart w:id="31" w:name="_Toc28665700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250941">
        <w:rPr>
          <w:rFonts w:ascii="Times New Roman" w:eastAsia="Times New Roman" w:hAnsi="Times New Roman" w:cs="Times New Roman"/>
          <w:sz w:val="24"/>
          <w:szCs w:val="24"/>
          <w:lang w:eastAsia="ru-RU"/>
        </w:rPr>
        <w:t>Гарантированный перечень услуг по погребению</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14.1.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-оформление документов, необходимых для погребения;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-предоставление и доставка гроба и других предметов, необходимых для погребения;</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-перевозка тела (останков) умершего на кладбище;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-погребение.</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xml:space="preserve">14.2. Стоимость услуг, предоставляемых согласно гарантированному перечню услуг по погребению, определяется Администрацией </w:t>
      </w:r>
      <w:proofErr w:type="spellStart"/>
      <w:r w:rsidRPr="00250941">
        <w:rPr>
          <w:rFonts w:ascii="Times New Roman" w:eastAsia="Times New Roman" w:hAnsi="Times New Roman" w:cs="Times New Roman"/>
          <w:sz w:val="24"/>
          <w:szCs w:val="24"/>
          <w:lang w:eastAsia="ru-RU"/>
        </w:rPr>
        <w:t>Усть-Удинского</w:t>
      </w:r>
      <w:proofErr w:type="spellEnd"/>
      <w:r w:rsidRPr="00250941">
        <w:rPr>
          <w:rFonts w:ascii="Times New Roman" w:eastAsia="Times New Roman" w:hAnsi="Times New Roman" w:cs="Times New Roman"/>
          <w:sz w:val="24"/>
          <w:szCs w:val="24"/>
          <w:lang w:eastAsia="ru-RU"/>
        </w:rPr>
        <w:t xml:space="preserve"> муниципального образования по согласованию с соответствующими отделениями Пенсионного фонда Российской Федерации и Фонда социального страхования Российской Федерации.</w:t>
      </w:r>
    </w:p>
    <w:p w:rsidR="00250941" w:rsidRPr="00250941" w:rsidRDefault="00250941" w:rsidP="0025094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lastRenderedPageBreak/>
        <w:t>Расторжение договора</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15.1. Расторжение договора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кодексом Российской Федерации.</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15.2. Заказчик,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250941" w:rsidRPr="00250941" w:rsidRDefault="00250941" w:rsidP="002509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941">
        <w:rPr>
          <w:rFonts w:ascii="Times New Roman" w:eastAsia="Times New Roman" w:hAnsi="Times New Roman" w:cs="Times New Roman"/>
          <w:sz w:val="24"/>
          <w:szCs w:val="24"/>
          <w:lang w:eastAsia="ru-RU"/>
        </w:rPr>
        <w:t> </w:t>
      </w:r>
    </w:p>
    <w:p w:rsidR="0019535B" w:rsidRDefault="0019535B"/>
    <w:sectPr w:rsidR="0019535B" w:rsidSect="00195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C6B"/>
    <w:multiLevelType w:val="multilevel"/>
    <w:tmpl w:val="E09C5F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C79A9"/>
    <w:multiLevelType w:val="multilevel"/>
    <w:tmpl w:val="341205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06EE7"/>
    <w:multiLevelType w:val="multilevel"/>
    <w:tmpl w:val="C91247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AB18D7"/>
    <w:multiLevelType w:val="multilevel"/>
    <w:tmpl w:val="2BC6A7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8D4621"/>
    <w:multiLevelType w:val="multilevel"/>
    <w:tmpl w:val="67B294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9B7DA8"/>
    <w:multiLevelType w:val="multilevel"/>
    <w:tmpl w:val="DDD85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9F3BBF"/>
    <w:multiLevelType w:val="multilevel"/>
    <w:tmpl w:val="9FBC93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771218"/>
    <w:multiLevelType w:val="multilevel"/>
    <w:tmpl w:val="C162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B42409"/>
    <w:multiLevelType w:val="multilevel"/>
    <w:tmpl w:val="3610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2B42F9"/>
    <w:multiLevelType w:val="multilevel"/>
    <w:tmpl w:val="1D827A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E45C41"/>
    <w:multiLevelType w:val="multilevel"/>
    <w:tmpl w:val="C73278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663A3C"/>
    <w:multiLevelType w:val="multilevel"/>
    <w:tmpl w:val="B54A73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BA0AEA"/>
    <w:multiLevelType w:val="multilevel"/>
    <w:tmpl w:val="D1A2CE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987E8F"/>
    <w:multiLevelType w:val="multilevel"/>
    <w:tmpl w:val="2ABE1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3C7801"/>
    <w:multiLevelType w:val="multilevel"/>
    <w:tmpl w:val="14182D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3"/>
  </w:num>
  <w:num w:numId="5">
    <w:abstractNumId w:val="14"/>
  </w:num>
  <w:num w:numId="6">
    <w:abstractNumId w:val="3"/>
  </w:num>
  <w:num w:numId="7">
    <w:abstractNumId w:val="1"/>
  </w:num>
  <w:num w:numId="8">
    <w:abstractNumId w:val="12"/>
  </w:num>
  <w:num w:numId="9">
    <w:abstractNumId w:val="4"/>
  </w:num>
  <w:num w:numId="10">
    <w:abstractNumId w:val="6"/>
  </w:num>
  <w:num w:numId="11">
    <w:abstractNumId w:val="0"/>
  </w:num>
  <w:num w:numId="12">
    <w:abstractNumId w:val="2"/>
  </w:num>
  <w:num w:numId="13">
    <w:abstractNumId w:val="11"/>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941"/>
    <w:rsid w:val="0019535B"/>
    <w:rsid w:val="00250941"/>
    <w:rsid w:val="009B7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0941"/>
    <w:rPr>
      <w:b/>
      <w:bCs/>
    </w:rPr>
  </w:style>
  <w:style w:type="character" w:styleId="a5">
    <w:name w:val="Hyperlink"/>
    <w:basedOn w:val="a0"/>
    <w:uiPriority w:val="99"/>
    <w:semiHidden/>
    <w:unhideWhenUsed/>
    <w:rsid w:val="00250941"/>
    <w:rPr>
      <w:color w:val="0000FF"/>
      <w:u w:val="single"/>
    </w:rPr>
  </w:style>
</w:styles>
</file>

<file path=word/webSettings.xml><?xml version="1.0" encoding="utf-8"?>
<w:webSettings xmlns:r="http://schemas.openxmlformats.org/officeDocument/2006/relationships" xmlns:w="http://schemas.openxmlformats.org/wordprocessingml/2006/main">
  <w:divs>
    <w:div w:id="9816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53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5605</Words>
  <Characters>31949</Characters>
  <Application>Microsoft Office Word</Application>
  <DocSecurity>0</DocSecurity>
  <Lines>266</Lines>
  <Paragraphs>74</Paragraphs>
  <ScaleCrop>false</ScaleCrop>
  <Company>Reanimator Extreme Edition</Company>
  <LinksUpToDate>false</LinksUpToDate>
  <CharactersWithSpaces>37480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2</cp:revision>
  <dcterms:created xsi:type="dcterms:W3CDTF">2021-11-03T08:55:00Z</dcterms:created>
  <dcterms:modified xsi:type="dcterms:W3CDTF">2021-11-03T08:59:00Z</dcterms:modified>
</cp:coreProperties>
</file>